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E568" w14:textId="67C8D66B" w:rsidR="00F113E9" w:rsidRPr="00C800B8" w:rsidRDefault="00F113E9" w:rsidP="00C800B8">
      <w:pPr>
        <w:pStyle w:val="Titel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31583628"/>
      <w:r w:rsidRPr="00107403">
        <w:rPr>
          <w:rFonts w:ascii="RijksoverheidSansHeadingTT" w:hAnsi="RijksoverheidSansHeadingTT"/>
          <w:b/>
          <w:color w:val="007BC7"/>
          <w:sz w:val="48"/>
          <w:szCs w:val="48"/>
        </w:rPr>
        <w:t>Samenwerkingsovereenkomst</w:t>
      </w:r>
      <w:r w:rsidR="00892DB8">
        <w:rPr>
          <w:rFonts w:ascii="RijksoverheidSansHeadingTT" w:hAnsi="RijksoverheidSansHeadingTT"/>
          <w:b/>
          <w:color w:val="007BC7"/>
          <w:sz w:val="48"/>
          <w:szCs w:val="48"/>
        </w:rPr>
        <w:t xml:space="preserve"> Kennisnetwerken</w:t>
      </w:r>
      <w:r w:rsidR="00C800B8">
        <w:rPr>
          <w:rFonts w:ascii="RijksoverheidSansHeadingTT" w:hAnsi="RijksoverheidSansHeadingTT"/>
          <w:b/>
          <w:color w:val="007BC7"/>
          <w:sz w:val="48"/>
          <w:szCs w:val="48"/>
        </w:rPr>
        <w:t xml:space="preserve"> Landbouw</w:t>
      </w:r>
    </w:p>
    <w:p w14:paraId="690791EF" w14:textId="3BABCFF2" w:rsidR="00F113E9" w:rsidRDefault="00F113E9" w:rsidP="00F113E9">
      <w:pPr>
        <w:ind w:right="566"/>
      </w:pPr>
      <w:r>
        <w:t xml:space="preserve">De samenwerkingsovereenkomst is een verplichte bijlage voor </w:t>
      </w:r>
      <w:r w:rsidR="00EB3AC2">
        <w:t xml:space="preserve">het </w:t>
      </w:r>
      <w:r>
        <w:t xml:space="preserve">aanvragen </w:t>
      </w:r>
      <w:r w:rsidR="00EB3AC2">
        <w:t xml:space="preserve">van een subsidie </w:t>
      </w:r>
      <w:r w:rsidR="00167778">
        <w:t>op grond van de subsidieregeling</w:t>
      </w:r>
      <w:r w:rsidR="00BD1BEE">
        <w:t xml:space="preserve"> </w:t>
      </w:r>
      <w:r w:rsidR="00DA1886" w:rsidRPr="0FF21C66">
        <w:rPr>
          <w:rFonts w:eastAsia="Verdana" w:cs="Verdana"/>
          <w:szCs w:val="18"/>
        </w:rPr>
        <w:t>‘</w:t>
      </w:r>
      <w:r w:rsidR="00BD1BEE" w:rsidRPr="0FF21C66">
        <w:rPr>
          <w:rFonts w:eastAsia="Verdana" w:cs="Verdana"/>
          <w:szCs w:val="18"/>
        </w:rPr>
        <w:t>tegemoetkoming kosten kennisnetwerken landbouw provincie Utrecht</w:t>
      </w:r>
      <w:r w:rsidR="00067463" w:rsidRPr="0FF21C66">
        <w:rPr>
          <w:rFonts w:eastAsia="Verdana" w:cs="Verdana"/>
          <w:szCs w:val="18"/>
        </w:rPr>
        <w:t xml:space="preserve"> 2025-2027</w:t>
      </w:r>
      <w:r w:rsidR="00DA1886" w:rsidRPr="0FF21C66">
        <w:rPr>
          <w:rFonts w:eastAsia="Verdana" w:cs="Verdana"/>
          <w:szCs w:val="18"/>
        </w:rPr>
        <w:t>’</w:t>
      </w:r>
      <w:r w:rsidRPr="0FF21C66">
        <w:rPr>
          <w:rFonts w:eastAsia="Verdana" w:cs="Verdana"/>
          <w:szCs w:val="18"/>
        </w:rPr>
        <w:t>.</w:t>
      </w:r>
      <w:r w:rsidR="00EB3AC2">
        <w:t xml:space="preserve"> </w:t>
      </w:r>
      <w:r>
        <w:t xml:space="preserve">Alle </w:t>
      </w:r>
      <w:r w:rsidR="7CC2A85B">
        <w:t xml:space="preserve">deelnemers van het samenwerkingsverband </w:t>
      </w:r>
      <w:r w:rsidR="6E1B6182">
        <w:t xml:space="preserve">hebben </w:t>
      </w:r>
      <w:r w:rsidR="2E115CD4">
        <w:t>kennisgenomen</w:t>
      </w:r>
      <w:r w:rsidR="7CC2A85B">
        <w:t xml:space="preserve"> van </w:t>
      </w:r>
      <w:proofErr w:type="spellStart"/>
      <w:r w:rsidR="3709CD09">
        <w:t>van</w:t>
      </w:r>
      <w:proofErr w:type="spellEnd"/>
      <w:r w:rsidR="3709CD09">
        <w:t xml:space="preserve"> </w:t>
      </w:r>
      <w:r>
        <w:t xml:space="preserve">de inhoud </w:t>
      </w:r>
      <w:r w:rsidR="4E0CCE0D">
        <w:t xml:space="preserve">van deze samenwerkingsovereenkomst </w:t>
      </w:r>
      <w:r>
        <w:t xml:space="preserve">en </w:t>
      </w:r>
      <w:r w:rsidR="7AEC295C">
        <w:t>dienen deze overeenkomst</w:t>
      </w:r>
      <w:r w:rsidR="52BF25FF">
        <w:t xml:space="preserve"> te </w:t>
      </w:r>
      <w:r>
        <w:t>ondertekenen.</w:t>
      </w:r>
    </w:p>
    <w:p w14:paraId="62765EC8" w14:textId="77777777" w:rsidR="00F113E9" w:rsidRDefault="00F113E9" w:rsidP="00F113E9"/>
    <w:p w14:paraId="721EFA24" w14:textId="77777777" w:rsidR="00F113E9" w:rsidRDefault="00F113E9" w:rsidP="00F113E9"/>
    <w:p w14:paraId="296F2EF7" w14:textId="77777777" w:rsidR="00F113E9" w:rsidRPr="00107403" w:rsidRDefault="00F113E9" w:rsidP="00F113E9">
      <w:r w:rsidRPr="00107403">
        <w:t>N</w:t>
      </w:r>
      <w:bookmarkStart w:id="1" w:name="_Hlk136856063"/>
      <w:bookmarkStart w:id="2" w:name="_Hlk136855848"/>
      <w:r w:rsidRPr="00107403">
        <w:t xml:space="preserve">aam </w:t>
      </w:r>
      <w:r w:rsidRPr="004666F1">
        <w:t>aanvrager/</w:t>
      </w:r>
      <w:r w:rsidRPr="00107403">
        <w:t xml:space="preserve">penvoerder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6A3172" w14:paraId="5027328A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969852F" w14:textId="77777777" w:rsidR="00F113E9" w:rsidRPr="00BE7E62" w:rsidRDefault="00F113E9" w:rsidP="0039638F"/>
        </w:tc>
      </w:tr>
      <w:bookmarkEnd w:id="1"/>
    </w:tbl>
    <w:p w14:paraId="0ACAC981" w14:textId="77777777" w:rsidR="00F113E9" w:rsidRPr="006A3172" w:rsidRDefault="00F113E9" w:rsidP="00F113E9"/>
    <w:p w14:paraId="20A10686" w14:textId="77777777" w:rsidR="00F113E9" w:rsidRPr="00107403" w:rsidRDefault="00F113E9" w:rsidP="00F113E9">
      <w:r w:rsidRPr="00107403">
        <w:t xml:space="preserve">Naam </w:t>
      </w:r>
      <w:r w:rsidRPr="002D04A5">
        <w:t xml:space="preserve">project </w:t>
      </w:r>
      <w:r w:rsidRPr="00107403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107403" w14:paraId="4F029D22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C84000B" w14:textId="77777777" w:rsidR="00F113E9" w:rsidRPr="00BE7E62" w:rsidRDefault="00F113E9" w:rsidP="0039638F"/>
        </w:tc>
      </w:tr>
    </w:tbl>
    <w:p w14:paraId="3252F3D9" w14:textId="77777777" w:rsidR="00F113E9" w:rsidRDefault="00F113E9" w:rsidP="00F113E9"/>
    <w:bookmarkEnd w:id="2"/>
    <w:p w14:paraId="3361A526" w14:textId="77777777" w:rsidR="00F113E9" w:rsidRDefault="00F113E9" w:rsidP="00F113E9"/>
    <w:p w14:paraId="44096A10" w14:textId="77777777" w:rsidR="00F113E9" w:rsidRDefault="00F113E9" w:rsidP="00F113E9">
      <w:pPr>
        <w:pStyle w:val="Kop1"/>
        <w:numPr>
          <w:ilvl w:val="0"/>
          <w:numId w:val="2"/>
        </w:numPr>
        <w:tabs>
          <w:tab w:val="num" w:pos="227"/>
          <w:tab w:val="num" w:pos="284"/>
          <w:tab w:val="num" w:pos="360"/>
        </w:tabs>
        <w:ind w:left="426" w:hanging="426"/>
      </w:pPr>
      <w:r>
        <w:t>Aanvragers samenwerkingsovereenkomst</w:t>
      </w:r>
    </w:p>
    <w:p w14:paraId="3836B7B0" w14:textId="2D562448" w:rsidR="00F113E9" w:rsidRDefault="00F113E9" w:rsidP="0FF21C66">
      <w:pPr>
        <w:pStyle w:val="Kop2"/>
        <w:numPr>
          <w:ilvl w:val="1"/>
          <w:numId w:val="2"/>
        </w:numPr>
        <w:tabs>
          <w:tab w:val="num" w:pos="284"/>
          <w:tab w:val="num" w:pos="360"/>
        </w:tabs>
        <w:ind w:left="426" w:hanging="426"/>
        <w:rPr>
          <w:b/>
          <w:bCs/>
          <w:i/>
          <w:iCs/>
          <w:sz w:val="18"/>
          <w:szCs w:val="18"/>
        </w:rPr>
      </w:pPr>
      <w:r w:rsidRPr="0FF21C66">
        <w:rPr>
          <w:sz w:val="18"/>
          <w:szCs w:val="18"/>
        </w:rPr>
        <w:t xml:space="preserve">Beschrijf de rechtsvorm van alle betrokken deelnemers (bedrijven, organisaties en/of instellingen) </w:t>
      </w:r>
      <w:r w:rsidR="03CE7B83" w:rsidRPr="0FF21C66">
        <w:rPr>
          <w:sz w:val="18"/>
          <w:szCs w:val="18"/>
        </w:rPr>
        <w:t xml:space="preserve">van </w:t>
      </w:r>
      <w:r w:rsidRPr="0FF21C66">
        <w:rPr>
          <w:sz w:val="18"/>
          <w:szCs w:val="18"/>
        </w:rPr>
        <w:t>het samenwerkingsverband. Bijvoorbeeld een eenmanszaak, maatschap of besloten vennootschap (BV).</w:t>
      </w:r>
    </w:p>
    <w:p w14:paraId="2631A68B" w14:textId="77777777" w:rsidR="00F113E9" w:rsidRDefault="00F113E9" w:rsidP="00F113E9"/>
    <w:p w14:paraId="59CEE089" w14:textId="77777777" w:rsidR="00F113E9" w:rsidRDefault="00F113E9" w:rsidP="00F113E9">
      <w:r>
        <w:t>De deelnemers zijn:</w:t>
      </w:r>
    </w:p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F113E9" w:rsidRPr="00107403" w14:paraId="07A51E35" w14:textId="77777777" w:rsidTr="0039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7088D0E4" w14:textId="77777777" w:rsidR="00F113E9" w:rsidRPr="00107403" w:rsidRDefault="00F113E9" w:rsidP="0039638F">
            <w:pPr>
              <w:ind w:left="227"/>
              <w:jc w:val="center"/>
              <w:rPr>
                <w:b w:val="0"/>
                <w:bCs w:val="0"/>
                <w:iCs/>
              </w:rPr>
            </w:pPr>
            <w:r w:rsidRPr="00C41F27">
              <w:rPr>
                <w:b w:val="0"/>
                <w:bCs w:val="0"/>
                <w:iCs/>
              </w:rPr>
              <w:t>Naam deelnemer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4BC2B4F6" w14:textId="77777777" w:rsidR="00F113E9" w:rsidRPr="00107403" w:rsidRDefault="00F113E9" w:rsidP="0039638F">
            <w:pPr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C41F27">
              <w:rPr>
                <w:b w:val="0"/>
                <w:bCs w:val="0"/>
                <w:iCs/>
              </w:rPr>
              <w:t>Rechtsvorm</w:t>
            </w:r>
          </w:p>
        </w:tc>
      </w:tr>
      <w:tr w:rsidR="00F113E9" w:rsidRPr="00107403" w14:paraId="6643B3BE" w14:textId="77777777" w:rsidTr="0039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64848CC0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4C18961D" w14:textId="77777777" w:rsidR="00F113E9" w:rsidRPr="00BE7E62" w:rsidRDefault="00F113E9" w:rsidP="0039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2AD4C69A" w14:textId="77777777" w:rsidTr="0039638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4E537EBA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74318553" w14:textId="77777777" w:rsidR="00F113E9" w:rsidRPr="00BE7E62" w:rsidRDefault="00F113E9" w:rsidP="0039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5A897276" w14:textId="77777777" w:rsidTr="0039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3FD3C8C1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3AC9608A" w14:textId="77777777" w:rsidR="00F113E9" w:rsidRPr="00BE7E62" w:rsidRDefault="00F113E9" w:rsidP="0039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200DA7DA" w14:textId="77777777" w:rsidTr="0039638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65F8FB05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1BC2ED13" w14:textId="77777777" w:rsidR="00F113E9" w:rsidRPr="00BE7E62" w:rsidRDefault="00F113E9" w:rsidP="0039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676E952F" w14:textId="77777777" w:rsidTr="0039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46ED27A4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1316A96E" w14:textId="77777777" w:rsidR="00F113E9" w:rsidRPr="00BE7E62" w:rsidRDefault="00F113E9" w:rsidP="0039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7898C3D0" w14:textId="77777777" w:rsidTr="0039638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185E1D12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6D8DEBB7" w14:textId="77777777" w:rsidR="00F113E9" w:rsidRPr="00BE7E62" w:rsidRDefault="00F113E9" w:rsidP="0039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27C9BC62" w14:textId="77777777" w:rsidTr="0039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179CF7FA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7BE1FD92" w14:textId="77777777" w:rsidR="00F113E9" w:rsidRPr="00BE7E62" w:rsidRDefault="00F113E9" w:rsidP="0039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569F7D15" w14:textId="77777777" w:rsidTr="0039638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014CB646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76F95785" w14:textId="77777777" w:rsidR="00F113E9" w:rsidRPr="00BE7E62" w:rsidRDefault="00F113E9" w:rsidP="0039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607FEE97" w14:textId="77777777" w:rsidTr="0039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3F8E6612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54EE9967" w14:textId="77777777" w:rsidR="00F113E9" w:rsidRPr="00BE7E62" w:rsidRDefault="00F113E9" w:rsidP="0039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35B26F18" w14:textId="77777777" w:rsidTr="0039638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26F0FF75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0684F4DD" w14:textId="77777777" w:rsidR="00F113E9" w:rsidRPr="00BE7E62" w:rsidRDefault="00F113E9" w:rsidP="0039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5CDAFE5C" w14:textId="77777777" w:rsidTr="0039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195CB706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14E629B7" w14:textId="77777777" w:rsidR="00F113E9" w:rsidRPr="00BE7E62" w:rsidRDefault="00F113E9" w:rsidP="0039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F113E9" w:rsidRPr="00107403" w14:paraId="32072A8B" w14:textId="77777777" w:rsidTr="0039638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BFBFB"/>
            <w:vAlign w:val="center"/>
          </w:tcPr>
          <w:p w14:paraId="585D080E" w14:textId="77777777" w:rsidR="00F113E9" w:rsidRPr="00BE7E62" w:rsidRDefault="00F113E9" w:rsidP="0039638F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5103" w:type="dxa"/>
            <w:shd w:val="clear" w:color="auto" w:fill="FBFBFB"/>
            <w:vAlign w:val="center"/>
          </w:tcPr>
          <w:p w14:paraId="040AEBDD" w14:textId="77777777" w:rsidR="00F113E9" w:rsidRPr="00BE7E62" w:rsidRDefault="00F113E9" w:rsidP="0039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57F7E53F" w14:textId="77777777" w:rsidR="00F113E9" w:rsidRPr="00107403" w:rsidRDefault="00F113E9" w:rsidP="00F113E9"/>
    <w:p w14:paraId="5C22780E" w14:textId="47324B81" w:rsidR="00F113E9" w:rsidRPr="001D32FC" w:rsidRDefault="00F113E9" w:rsidP="00F113E9">
      <w:pPr>
        <w:pStyle w:val="Kop2"/>
        <w:numPr>
          <w:ilvl w:val="1"/>
          <w:numId w:val="2"/>
        </w:numPr>
        <w:tabs>
          <w:tab w:val="num" w:pos="360"/>
        </w:tabs>
        <w:ind w:left="0" w:firstLine="0"/>
        <w:rPr>
          <w:b/>
          <w:bCs/>
          <w:i/>
          <w:iCs/>
          <w:sz w:val="18"/>
          <w:szCs w:val="18"/>
        </w:rPr>
      </w:pPr>
      <w:r w:rsidRPr="001D32FC">
        <w:rPr>
          <w:sz w:val="18"/>
          <w:szCs w:val="18"/>
        </w:rPr>
        <w:t>Geef een</w:t>
      </w:r>
      <w:r w:rsidR="00FB4034">
        <w:rPr>
          <w:sz w:val="18"/>
          <w:szCs w:val="18"/>
        </w:rPr>
        <w:t xml:space="preserve"> </w:t>
      </w:r>
      <w:r w:rsidRPr="001D32FC">
        <w:rPr>
          <w:sz w:val="18"/>
          <w:szCs w:val="18"/>
        </w:rPr>
        <w:t xml:space="preserve">beschrijving van de samenwerking. Wat is </w:t>
      </w:r>
      <w:r>
        <w:rPr>
          <w:sz w:val="18"/>
          <w:szCs w:val="18"/>
        </w:rPr>
        <w:t>het doel</w:t>
      </w:r>
      <w:r w:rsidRPr="001D32FC">
        <w:rPr>
          <w:sz w:val="18"/>
          <w:szCs w:val="18"/>
        </w:rPr>
        <w:t xml:space="preserve"> van de samenwerking? Wat is de </w:t>
      </w:r>
      <w:bookmarkStart w:id="3" w:name="_Hlk136857387"/>
      <w:r w:rsidRPr="001D32FC">
        <w:rPr>
          <w:sz w:val="18"/>
          <w:szCs w:val="18"/>
        </w:rPr>
        <w:t xml:space="preserve">looptijd van het samenwerkingsverband?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87036" w14:paraId="788BBF44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1648695" w14:textId="77777777" w:rsidR="00F113E9" w:rsidRPr="00BE7E62" w:rsidRDefault="00F113E9" w:rsidP="0039638F"/>
        </w:tc>
      </w:tr>
    </w:tbl>
    <w:p w14:paraId="24359C4D" w14:textId="77777777" w:rsidR="00F113E9" w:rsidRPr="00887036" w:rsidRDefault="00F113E9" w:rsidP="00F113E9"/>
    <w:bookmarkEnd w:id="3"/>
    <w:p w14:paraId="37B9EE8B" w14:textId="77777777" w:rsidR="00F113E9" w:rsidRPr="001D32FC" w:rsidRDefault="00F113E9" w:rsidP="00F113E9">
      <w:pPr>
        <w:pStyle w:val="Kop2"/>
        <w:numPr>
          <w:ilvl w:val="1"/>
          <w:numId w:val="2"/>
        </w:numPr>
        <w:tabs>
          <w:tab w:val="num" w:pos="360"/>
        </w:tabs>
        <w:ind w:left="0" w:firstLine="0"/>
        <w:rPr>
          <w:b/>
          <w:bCs/>
          <w:i/>
          <w:iCs/>
          <w:sz w:val="18"/>
          <w:szCs w:val="18"/>
        </w:rPr>
      </w:pPr>
      <w:r w:rsidRPr="001D32FC">
        <w:rPr>
          <w:sz w:val="18"/>
          <w:szCs w:val="18"/>
        </w:rPr>
        <w:t xml:space="preserve">Beschrijf de </w:t>
      </w:r>
      <w:r>
        <w:rPr>
          <w:sz w:val="18"/>
          <w:szCs w:val="18"/>
        </w:rPr>
        <w:t>manier</w:t>
      </w:r>
      <w:r w:rsidRPr="001D32FC">
        <w:rPr>
          <w:sz w:val="18"/>
          <w:szCs w:val="18"/>
        </w:rPr>
        <w:t xml:space="preserve"> van samenwerking (interne procedures en besluitvorming binnen het</w:t>
      </w:r>
      <w:r>
        <w:rPr>
          <w:sz w:val="18"/>
          <w:szCs w:val="18"/>
        </w:rPr>
        <w:t xml:space="preserve"> </w:t>
      </w:r>
      <w:r w:rsidRPr="001D32FC">
        <w:rPr>
          <w:sz w:val="18"/>
          <w:szCs w:val="18"/>
        </w:rPr>
        <w:t>samenwerkingsverband).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87036" w14:paraId="0EA7DFBC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30129A7" w14:textId="77777777" w:rsidR="00F113E9" w:rsidRPr="00BE7E62" w:rsidRDefault="00F113E9" w:rsidP="0039638F"/>
        </w:tc>
      </w:tr>
    </w:tbl>
    <w:p w14:paraId="593EF0B5" w14:textId="77777777" w:rsidR="00F113E9" w:rsidRDefault="00F113E9" w:rsidP="00F113E9">
      <w:pPr>
        <w:pStyle w:val="Kop1"/>
        <w:numPr>
          <w:ilvl w:val="0"/>
          <w:numId w:val="2"/>
        </w:numPr>
        <w:tabs>
          <w:tab w:val="num" w:pos="142"/>
          <w:tab w:val="num" w:pos="227"/>
          <w:tab w:val="num" w:pos="360"/>
        </w:tabs>
        <w:ind w:left="284" w:hanging="284"/>
      </w:pPr>
      <w:r>
        <w:lastRenderedPageBreak/>
        <w:t>Verantwoording</w:t>
      </w:r>
    </w:p>
    <w:p w14:paraId="5EA53F8C" w14:textId="77777777" w:rsidR="00F113E9" w:rsidRDefault="00F113E9" w:rsidP="00F113E9"/>
    <w:p w14:paraId="0483B801" w14:textId="77777777" w:rsidR="00F113E9" w:rsidRDefault="00F113E9" w:rsidP="00F113E9">
      <w:r>
        <w:t>2.1</w:t>
      </w:r>
      <w:r>
        <w:tab/>
        <w:t>Naam penvoerder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87036" w14:paraId="668596FA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C369F2E" w14:textId="77777777" w:rsidR="00F113E9" w:rsidRPr="00BE7E62" w:rsidRDefault="00F113E9" w:rsidP="0039638F"/>
        </w:tc>
      </w:tr>
    </w:tbl>
    <w:p w14:paraId="2DFDEAE9" w14:textId="77777777" w:rsidR="00F113E9" w:rsidRPr="00475AA8" w:rsidRDefault="00F113E9" w:rsidP="00F113E9">
      <w:pPr>
        <w:spacing w:line="240" w:lineRule="atLeast"/>
        <w:contextualSpacing/>
        <w:rPr>
          <w:szCs w:val="18"/>
        </w:rPr>
      </w:pPr>
      <w:r>
        <w:rPr>
          <w:szCs w:val="18"/>
        </w:rPr>
        <w:t>De penvoerder:</w:t>
      </w:r>
    </w:p>
    <w:p w14:paraId="0129AA51" w14:textId="53EC8C50" w:rsidR="00F113E9" w:rsidRPr="00393CD7" w:rsidRDefault="00F113E9" w:rsidP="00F113E9">
      <w:pPr>
        <w:numPr>
          <w:ilvl w:val="0"/>
          <w:numId w:val="3"/>
        </w:numPr>
        <w:spacing w:line="240" w:lineRule="atLeast"/>
        <w:contextualSpacing/>
      </w:pPr>
      <w:proofErr w:type="gramStart"/>
      <w:r>
        <w:t>is</w:t>
      </w:r>
      <w:proofErr w:type="gramEnd"/>
      <w:r>
        <w:t xml:space="preserve"> door alle deelnemers van dit samenwerkingsverband </w:t>
      </w:r>
      <w:r w:rsidR="23F9A593">
        <w:t>als zo</w:t>
      </w:r>
      <w:r w:rsidR="408FB53F">
        <w:t>d</w:t>
      </w:r>
      <w:r w:rsidR="23F9A593">
        <w:t>anig aangewezen</w:t>
      </w:r>
      <w:r>
        <w:t>;</w:t>
      </w:r>
    </w:p>
    <w:p w14:paraId="5144E050" w14:textId="2F3E71CA" w:rsidR="005CF617" w:rsidRDefault="005CF617" w:rsidP="0FF21C66">
      <w:pPr>
        <w:numPr>
          <w:ilvl w:val="0"/>
          <w:numId w:val="3"/>
        </w:numPr>
        <w:spacing w:line="240" w:lineRule="atLeast"/>
        <w:contextualSpacing/>
        <w:rPr>
          <w:rFonts w:eastAsia="Verdana" w:cs="Verdana"/>
          <w:color w:val="000000" w:themeColor="text1"/>
          <w:szCs w:val="18"/>
        </w:rPr>
      </w:pPr>
      <w:proofErr w:type="gramStart"/>
      <w:r w:rsidRPr="0FF21C66">
        <w:rPr>
          <w:rFonts w:eastAsia="Verdana" w:cs="Verdana"/>
          <w:color w:val="000000" w:themeColor="text1"/>
          <w:szCs w:val="18"/>
        </w:rPr>
        <w:t>is</w:t>
      </w:r>
      <w:proofErr w:type="gramEnd"/>
      <w:r w:rsidRPr="0FF21C66">
        <w:rPr>
          <w:rFonts w:eastAsia="Verdana" w:cs="Verdana"/>
          <w:color w:val="000000" w:themeColor="text1"/>
          <w:szCs w:val="18"/>
        </w:rPr>
        <w:t xml:space="preserve"> het eerste aanspreekpunt voor de provincie Utrecht</w:t>
      </w:r>
      <w:r w:rsidR="70689A41" w:rsidRPr="0FF21C66">
        <w:rPr>
          <w:rFonts w:eastAsia="Verdana" w:cs="Verdana"/>
          <w:color w:val="000000" w:themeColor="text1"/>
          <w:szCs w:val="18"/>
        </w:rPr>
        <w:t>;</w:t>
      </w:r>
    </w:p>
    <w:p w14:paraId="22436959" w14:textId="4208DAE2" w:rsidR="00F113E9" w:rsidRPr="00393CD7" w:rsidRDefault="00F113E9" w:rsidP="00F113E9">
      <w:pPr>
        <w:numPr>
          <w:ilvl w:val="0"/>
          <w:numId w:val="3"/>
        </w:numPr>
        <w:spacing w:line="240" w:lineRule="atLeast"/>
        <w:contextualSpacing/>
      </w:pPr>
      <w:proofErr w:type="gramStart"/>
      <w:r>
        <w:t>zorgt</w:t>
      </w:r>
      <w:proofErr w:type="gramEnd"/>
      <w:r>
        <w:t xml:space="preserve"> voor het contact met alle deelnemers van het </w:t>
      </w:r>
      <w:r w:rsidR="551CD11C">
        <w:t>samenwerkingsverband</w:t>
      </w:r>
      <w:r>
        <w:t>;</w:t>
      </w:r>
    </w:p>
    <w:p w14:paraId="0F2D3B40" w14:textId="00AB3058" w:rsidR="00F113E9" w:rsidRPr="00475AA8" w:rsidRDefault="00F113E9" w:rsidP="00F113E9">
      <w:pPr>
        <w:numPr>
          <w:ilvl w:val="0"/>
          <w:numId w:val="3"/>
        </w:numPr>
        <w:spacing w:line="240" w:lineRule="atLeast"/>
        <w:contextualSpacing/>
      </w:pPr>
      <w:proofErr w:type="gramStart"/>
      <w:r>
        <w:t>is</w:t>
      </w:r>
      <w:proofErr w:type="gramEnd"/>
      <w:r>
        <w:t xml:space="preserve"> verantwoordelijk voor het </w:t>
      </w:r>
      <w:r w:rsidR="47166B91">
        <w:t xml:space="preserve">voorleggen </w:t>
      </w:r>
      <w:r>
        <w:t>van wijzigingsverzoeken</w:t>
      </w:r>
      <w:r w:rsidR="00576099">
        <w:t>;</w:t>
      </w:r>
    </w:p>
    <w:p w14:paraId="5546B767" w14:textId="44B1AE81" w:rsidR="00F113E9" w:rsidRPr="00393CD7" w:rsidRDefault="3B5A4A3B" w:rsidP="00F113E9">
      <w:pPr>
        <w:numPr>
          <w:ilvl w:val="0"/>
          <w:numId w:val="3"/>
        </w:numPr>
        <w:spacing w:line="240" w:lineRule="atLeast"/>
        <w:contextualSpacing/>
      </w:pPr>
      <w:bookmarkStart w:id="4" w:name="_Hlk135058677"/>
      <w:proofErr w:type="gramStart"/>
      <w:r>
        <w:t>i</w:t>
      </w:r>
      <w:r w:rsidR="3821E77C">
        <w:t>s</w:t>
      </w:r>
      <w:proofErr w:type="gramEnd"/>
      <w:r w:rsidR="3821E77C">
        <w:t xml:space="preserve"> verplicht om </w:t>
      </w:r>
      <w:r w:rsidR="00F113E9">
        <w:t>de projectadministratie</w:t>
      </w:r>
      <w:r w:rsidR="21F1A9F1">
        <w:t xml:space="preserve"> te voeren</w:t>
      </w:r>
      <w:r w:rsidR="00F113E9">
        <w:t xml:space="preserve">. </w:t>
      </w:r>
      <w:r w:rsidR="1413C47D">
        <w:t xml:space="preserve">De </w:t>
      </w:r>
      <w:r w:rsidR="0A3C766E">
        <w:t>p</w:t>
      </w:r>
      <w:r w:rsidR="00F113E9">
        <w:t xml:space="preserve">envoerder doet ook schriftelijk mededeling van de indiening bij de rechtbank van een verzoek tot het op hem respectievelijk op </w:t>
      </w:r>
      <w:r w:rsidR="7DFC1A47">
        <w:t>éé</w:t>
      </w:r>
      <w:r w:rsidR="00F113E9">
        <w:t>n van de deelnemers van het samenwerkingsverband van toepassing verklaren van de schuldsaneringsregeling natuurlijke personen, tot verlening van surs</w:t>
      </w:r>
      <w:r w:rsidR="0CA932B2">
        <w:t>é</w:t>
      </w:r>
      <w:r w:rsidR="00F113E9">
        <w:t xml:space="preserve">ance van betaling aan hem respectievelijk aan </w:t>
      </w:r>
      <w:r w:rsidR="3A686DDE">
        <w:t>éé</w:t>
      </w:r>
      <w:r w:rsidR="00F113E9">
        <w:t xml:space="preserve">n van de deelnemers van het samenwerkingsverband, of tot faillietverklaring van hem respectievelijk van </w:t>
      </w:r>
      <w:r w:rsidR="7038F259">
        <w:t>éé</w:t>
      </w:r>
      <w:r w:rsidR="00F113E9">
        <w:t>n van de deelnemers van het samenwerkingsverband.</w:t>
      </w:r>
    </w:p>
    <w:bookmarkEnd w:id="4"/>
    <w:p w14:paraId="5E25F410" w14:textId="77777777" w:rsidR="004560EE" w:rsidRDefault="4F44F5E7" w:rsidP="004560EE">
      <w:pPr>
        <w:numPr>
          <w:ilvl w:val="0"/>
          <w:numId w:val="3"/>
        </w:numPr>
        <w:spacing w:line="240" w:lineRule="atLeast"/>
        <w:contextualSpacing/>
      </w:pPr>
      <w:proofErr w:type="gramStart"/>
      <w:r>
        <w:t>doet</w:t>
      </w:r>
      <w:proofErr w:type="gramEnd"/>
      <w:r>
        <w:t xml:space="preserve"> schriftelijk mededeling </w:t>
      </w:r>
      <w:r w:rsidR="2C8378D8">
        <w:t xml:space="preserve">zodra aannemelijk is </w:t>
      </w:r>
      <w:r w:rsidR="2F80EFC5">
        <w:t xml:space="preserve">geworden </w:t>
      </w:r>
      <w:r>
        <w:t>dat de subsidiabele activiteiten niet, niet tijd</w:t>
      </w:r>
      <w:r w:rsidR="34E06CAD">
        <w:t>ig</w:t>
      </w:r>
      <w:r>
        <w:t xml:space="preserve"> of niet </w:t>
      </w:r>
      <w:r w:rsidR="604D3A04">
        <w:t xml:space="preserve">geheel </w:t>
      </w:r>
      <w:r>
        <w:t>zullen worden uitgevoerd</w:t>
      </w:r>
      <w:r w:rsidR="1E27DA35">
        <w:t>, en/of</w:t>
      </w:r>
      <w:r w:rsidR="063F6E54">
        <w:t xml:space="preserve"> </w:t>
      </w:r>
      <w:r>
        <w:t>niet, niet tijd</w:t>
      </w:r>
      <w:r w:rsidR="4A9FEB87">
        <w:t>ig</w:t>
      </w:r>
      <w:r>
        <w:t xml:space="preserve"> of niet </w:t>
      </w:r>
      <w:r w:rsidR="32F97DBB">
        <w:t xml:space="preserve">geheel </w:t>
      </w:r>
      <w:r>
        <w:t xml:space="preserve">aan de </w:t>
      </w:r>
      <w:r w:rsidR="4BE5406B">
        <w:t>subsidie</w:t>
      </w:r>
      <w:r>
        <w:t>verplichtingen zal worden voldaan;</w:t>
      </w:r>
    </w:p>
    <w:p w14:paraId="5AB9DF4D" w14:textId="505B6B08" w:rsidR="00F113E9" w:rsidRPr="004560EE" w:rsidRDefault="4F44F5E7" w:rsidP="004560EE">
      <w:pPr>
        <w:numPr>
          <w:ilvl w:val="0"/>
          <w:numId w:val="3"/>
        </w:numPr>
        <w:spacing w:line="240" w:lineRule="atLeast"/>
        <w:contextualSpacing/>
      </w:pPr>
      <w:proofErr w:type="gramStart"/>
      <w:r>
        <w:t>is</w:t>
      </w:r>
      <w:proofErr w:type="gramEnd"/>
      <w:r>
        <w:t xml:space="preserve"> </w:t>
      </w:r>
      <w:r w:rsidR="007EB156">
        <w:t>eind</w:t>
      </w:r>
      <w:r>
        <w:t>verantwoordelijk voor de financiële afhandeling van het project.</w:t>
      </w:r>
      <w:r w:rsidR="0039380B">
        <w:t xml:space="preserve"> </w:t>
      </w:r>
      <w:proofErr w:type="gramStart"/>
      <w:r w:rsidR="0039380B" w:rsidRPr="004560EE">
        <w:rPr>
          <w:rFonts w:eastAsia="Verdana" w:cs="Verdana"/>
          <w:color w:val="000000" w:themeColor="text1"/>
          <w:szCs w:val="18"/>
        </w:rPr>
        <w:t>Indien</w:t>
      </w:r>
      <w:proofErr w:type="gramEnd"/>
      <w:r w:rsidR="0039380B" w:rsidRPr="004560EE">
        <w:rPr>
          <w:rFonts w:eastAsia="Verdana" w:cs="Verdana"/>
          <w:color w:val="000000" w:themeColor="text1"/>
          <w:szCs w:val="18"/>
        </w:rPr>
        <w:t xml:space="preserve"> u daarover onderling andere afspraken maakt, dient u dit hierna onder 3.1 op te nemen.</w:t>
      </w:r>
      <w:r>
        <w:t xml:space="preserve"> </w:t>
      </w:r>
    </w:p>
    <w:p w14:paraId="6A91B11C" w14:textId="607AE7C3" w:rsidR="00F113E9" w:rsidRPr="00B62474" w:rsidRDefault="00F113E9" w:rsidP="00F113E9">
      <w:pPr>
        <w:pStyle w:val="Lijstalinea"/>
        <w:numPr>
          <w:ilvl w:val="0"/>
          <w:numId w:val="5"/>
        </w:numPr>
        <w:spacing w:line="240" w:lineRule="atLeast"/>
      </w:pPr>
      <w:proofErr w:type="gramStart"/>
      <w:r>
        <w:t>is</w:t>
      </w:r>
      <w:proofErr w:type="gramEnd"/>
      <w:r>
        <w:t xml:space="preserve"> verplicht om de subsidie </w:t>
      </w:r>
      <w:r w:rsidR="3C1FCF55">
        <w:t xml:space="preserve">onverkort </w:t>
      </w:r>
      <w:r>
        <w:t>aan de andere deelnemers</w:t>
      </w:r>
      <w:r w:rsidR="4A8FF524">
        <w:t>/begunstigden</w:t>
      </w:r>
      <w:r>
        <w:t xml:space="preserve"> </w:t>
      </w:r>
      <w:r w:rsidR="0B22DC75">
        <w:t xml:space="preserve">van </w:t>
      </w:r>
      <w:r>
        <w:t xml:space="preserve">het samenwerkingsverband uit te keren. </w:t>
      </w:r>
    </w:p>
    <w:p w14:paraId="72446419" w14:textId="77777777" w:rsidR="00F113E9" w:rsidRDefault="00F113E9" w:rsidP="00F113E9"/>
    <w:p w14:paraId="44C1069F" w14:textId="77777777" w:rsidR="00F113E9" w:rsidRDefault="00F113E9" w:rsidP="00F113E9">
      <w:pPr>
        <w:pStyle w:val="Kop1"/>
        <w:numPr>
          <w:ilvl w:val="0"/>
          <w:numId w:val="2"/>
        </w:numPr>
        <w:tabs>
          <w:tab w:val="num" w:pos="227"/>
          <w:tab w:val="num" w:pos="360"/>
        </w:tabs>
        <w:ind w:left="709" w:hanging="709"/>
      </w:pPr>
      <w:r>
        <w:t>Verdeling taken en verantwoordelijkheden</w:t>
      </w:r>
    </w:p>
    <w:p w14:paraId="3C27DF33" w14:textId="2CF8FEB4" w:rsidR="00F113E9" w:rsidRPr="001D32FC" w:rsidRDefault="00F113E9" w:rsidP="0FF21C66">
      <w:pPr>
        <w:pStyle w:val="Kop2"/>
        <w:numPr>
          <w:ilvl w:val="1"/>
          <w:numId w:val="2"/>
        </w:numPr>
        <w:tabs>
          <w:tab w:val="num" w:pos="360"/>
        </w:tabs>
        <w:ind w:left="0" w:firstLine="0"/>
        <w:rPr>
          <w:b/>
          <w:bCs/>
          <w:i/>
          <w:iCs/>
          <w:sz w:val="18"/>
          <w:szCs w:val="18"/>
        </w:rPr>
      </w:pPr>
      <w:r w:rsidRPr="0FF21C66">
        <w:rPr>
          <w:sz w:val="18"/>
          <w:szCs w:val="18"/>
        </w:rPr>
        <w:t xml:space="preserve">Geef per deelnemer de verdeling van de taken en verantwoordelijkheden aan. Met </w:t>
      </w:r>
      <w:r w:rsidR="1939E94A" w:rsidRPr="0FF21C66">
        <w:rPr>
          <w:sz w:val="18"/>
          <w:szCs w:val="18"/>
        </w:rPr>
        <w:t xml:space="preserve">de term </w:t>
      </w:r>
      <w:r w:rsidR="52824849" w:rsidRPr="0FF21C66">
        <w:rPr>
          <w:sz w:val="18"/>
          <w:szCs w:val="18"/>
        </w:rPr>
        <w:t>‘</w:t>
      </w:r>
      <w:r w:rsidRPr="0FF21C66">
        <w:rPr>
          <w:sz w:val="18"/>
          <w:szCs w:val="18"/>
        </w:rPr>
        <w:t>bevoegdheden</w:t>
      </w:r>
      <w:r w:rsidR="37040ACF" w:rsidRPr="0FF21C66">
        <w:rPr>
          <w:sz w:val="18"/>
          <w:szCs w:val="18"/>
        </w:rPr>
        <w:t>’</w:t>
      </w:r>
      <w:r w:rsidRPr="0FF21C66">
        <w:rPr>
          <w:sz w:val="18"/>
          <w:szCs w:val="18"/>
        </w:rPr>
        <w:t xml:space="preserve"> </w:t>
      </w:r>
      <w:r w:rsidR="314E1E04" w:rsidRPr="0FF21C66">
        <w:rPr>
          <w:sz w:val="18"/>
          <w:szCs w:val="18"/>
        </w:rPr>
        <w:t>word</w:t>
      </w:r>
      <w:r w:rsidR="56054868" w:rsidRPr="0FF21C66">
        <w:rPr>
          <w:sz w:val="18"/>
          <w:szCs w:val="18"/>
        </w:rPr>
        <w:t>t</w:t>
      </w:r>
      <w:r w:rsidR="314E1E04" w:rsidRPr="0FF21C66">
        <w:rPr>
          <w:sz w:val="18"/>
          <w:szCs w:val="18"/>
        </w:rPr>
        <w:t xml:space="preserve"> bedoeld: </w:t>
      </w:r>
      <w:r w:rsidRPr="0FF21C66">
        <w:rPr>
          <w:sz w:val="18"/>
          <w:szCs w:val="18"/>
        </w:rPr>
        <w:t xml:space="preserve">de toestemming om handelingen te doen in naam van de andere deelnemers. </w:t>
      </w:r>
      <w:r w:rsidR="06C256B3" w:rsidRPr="0FF21C66">
        <w:rPr>
          <w:sz w:val="18"/>
          <w:szCs w:val="18"/>
        </w:rPr>
        <w:t xml:space="preserve">Onder de term </w:t>
      </w:r>
      <w:r w:rsidR="2F223E3E" w:rsidRPr="0FF21C66">
        <w:rPr>
          <w:sz w:val="18"/>
          <w:szCs w:val="18"/>
        </w:rPr>
        <w:t>‘</w:t>
      </w:r>
      <w:r w:rsidR="060EE1D6" w:rsidRPr="0FF21C66">
        <w:rPr>
          <w:sz w:val="18"/>
          <w:szCs w:val="18"/>
        </w:rPr>
        <w:t>v</w:t>
      </w:r>
      <w:r w:rsidRPr="0FF21C66">
        <w:rPr>
          <w:sz w:val="18"/>
          <w:szCs w:val="18"/>
        </w:rPr>
        <w:t>erantwoordelijkheden</w:t>
      </w:r>
      <w:r w:rsidR="07E176CA" w:rsidRPr="0FF21C66">
        <w:rPr>
          <w:sz w:val="18"/>
          <w:szCs w:val="18"/>
        </w:rPr>
        <w:t>’</w:t>
      </w:r>
      <w:r w:rsidRPr="0FF21C66">
        <w:rPr>
          <w:sz w:val="18"/>
          <w:szCs w:val="18"/>
        </w:rPr>
        <w:t xml:space="preserve"> zijn de taken </w:t>
      </w:r>
      <w:r w:rsidR="22704791" w:rsidRPr="0FF21C66">
        <w:rPr>
          <w:sz w:val="18"/>
          <w:szCs w:val="18"/>
        </w:rPr>
        <w:t xml:space="preserve">begrepen </w:t>
      </w:r>
      <w:r w:rsidRPr="0FF21C66">
        <w:rPr>
          <w:sz w:val="18"/>
          <w:szCs w:val="18"/>
        </w:rPr>
        <w:t xml:space="preserve">waarvoor een deelnemer verantwoordelijk is om die goed uit te (laten) voeren en te voltooien. </w:t>
      </w:r>
    </w:p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151"/>
        <w:gridCol w:w="1830"/>
        <w:gridCol w:w="1884"/>
        <w:gridCol w:w="1956"/>
      </w:tblGrid>
      <w:tr w:rsidR="00F113E9" w:rsidRPr="002E0A84" w14:paraId="510D8192" w14:textId="77777777" w:rsidTr="4EFA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</w:tcPr>
          <w:p w14:paraId="60AA6E68" w14:textId="77777777" w:rsidR="00F113E9" w:rsidRPr="00C41F27" w:rsidRDefault="00F113E9" w:rsidP="0039638F">
            <w:pPr>
              <w:spacing w:line="240" w:lineRule="atLeast"/>
              <w:jc w:val="center"/>
              <w:rPr>
                <w:b w:val="0"/>
                <w:bCs w:val="0"/>
                <w:iCs/>
              </w:rPr>
            </w:pPr>
            <w:r w:rsidRPr="00C41F27">
              <w:rPr>
                <w:b w:val="0"/>
                <w:bCs w:val="0"/>
                <w:iCs/>
              </w:rPr>
              <w:t>Naam deelnemer</w:t>
            </w: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</w:tcPr>
          <w:p w14:paraId="055A858B" w14:textId="03DB6E61" w:rsidR="00F113E9" w:rsidRPr="00C41F27" w:rsidRDefault="00F113E9" w:rsidP="0039638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C41F27">
              <w:rPr>
                <w:b w:val="0"/>
                <w:bCs w:val="0"/>
                <w:iCs/>
              </w:rPr>
              <w:t>Naam en functie rechtsgeldige vertegenwoordiger</w:t>
            </w:r>
            <w:r w:rsidR="00DF3942">
              <w:rPr>
                <w:rStyle w:val="Voetnootmarkering"/>
                <w:b w:val="0"/>
                <w:bCs w:val="0"/>
                <w:iCs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</w:tcPr>
          <w:p w14:paraId="7CC1DF56" w14:textId="77777777" w:rsidR="00F113E9" w:rsidRPr="00C41F27" w:rsidRDefault="00F113E9" w:rsidP="0039638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C41F27">
              <w:rPr>
                <w:b w:val="0"/>
                <w:bCs w:val="0"/>
                <w:iCs/>
              </w:rPr>
              <w:t>Activiteiten/taken</w:t>
            </w:r>
          </w:p>
        </w:tc>
        <w:tc>
          <w:tcPr>
            <w:tcW w:w="1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</w:tcPr>
          <w:p w14:paraId="34A1EF23" w14:textId="77777777" w:rsidR="00F113E9" w:rsidRPr="00C41F27" w:rsidRDefault="00F113E9" w:rsidP="0039638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C41F27">
              <w:rPr>
                <w:b w:val="0"/>
                <w:bCs w:val="0"/>
                <w:iCs/>
              </w:rPr>
              <w:t>Bevoegdheden</w:t>
            </w: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</w:tcPr>
          <w:p w14:paraId="435FE629" w14:textId="36600B30" w:rsidR="00F113E9" w:rsidRPr="00C41F27" w:rsidRDefault="006A3808" w:rsidP="003963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proofErr w:type="spellStart"/>
            <w:r w:rsidRPr="00C41F27">
              <w:rPr>
                <w:b w:val="0"/>
                <w:bCs w:val="0"/>
                <w:iCs/>
              </w:rPr>
              <w:t>Verantwoorde</w:t>
            </w:r>
            <w:r w:rsidRPr="006A3808">
              <w:rPr>
                <w:b w:val="0"/>
                <w:bCs w:val="0"/>
                <w:iCs/>
              </w:rPr>
              <w:t>lijk</w:t>
            </w:r>
            <w:r>
              <w:rPr>
                <w:b w:val="0"/>
                <w:bCs w:val="0"/>
                <w:iCs/>
              </w:rPr>
              <w:t>-</w:t>
            </w:r>
            <w:r w:rsidRPr="006A3808">
              <w:rPr>
                <w:b w:val="0"/>
                <w:bCs w:val="0"/>
                <w:iCs/>
              </w:rPr>
              <w:t>heden</w:t>
            </w:r>
            <w:proofErr w:type="spellEnd"/>
          </w:p>
        </w:tc>
      </w:tr>
      <w:tr w:rsidR="00F113E9" w:rsidRPr="002E0A84" w14:paraId="515D19A1" w14:textId="77777777" w:rsidTr="4EFA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E308D3E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7A736C5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4ED2D0F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9E67E46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A873DDD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6DA68520" w14:textId="77777777" w:rsidTr="4EFA6C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BAD273A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CC6D1EF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2708D06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2DEF8CC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EFB66E0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69A8BE8B" w14:textId="77777777" w:rsidTr="4EFA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84E1017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5CC18BF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DE41CA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68E932A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6B06F3F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050055B7" w14:textId="77777777" w:rsidTr="4EFA6C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9A2C1AD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3ECC1E5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CD742EF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92FB560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64DE2BD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1F88C266" w14:textId="77777777" w:rsidTr="4EFA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E4F3EA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26E5F2F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F463543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376251C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67A5E85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55247019" w14:textId="77777777" w:rsidTr="4EFA6C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5C9691BA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17618223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12CA2BF8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710585DC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7BED2EAC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3282FECC" w14:textId="77777777" w:rsidTr="4EFA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71ED5369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38A5C54D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4A8EF303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690DA456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4B6666CF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0B9C3E4C" w14:textId="77777777" w:rsidTr="4EFA6C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6675ABA7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4B4713D0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00CFECDB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43BE3C50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741CB016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1BA2D05D" w14:textId="77777777" w:rsidTr="4EFA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040E984B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3EF52EF1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5F16A825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033D700F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6700900A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5D6B29CC" w14:textId="77777777" w:rsidTr="4EFA6C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50204C83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0224176F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3DA3A8A2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4A89283E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0AD9B7C1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7D13FA1B" w14:textId="77777777" w:rsidTr="4EFA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732F6A45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7D0CE03C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720351B5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04628CF6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53C664C0" w14:textId="77777777" w:rsidR="00F113E9" w:rsidRPr="00573B3B" w:rsidRDefault="00F113E9" w:rsidP="0039638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3E9" w:rsidRPr="002E0A84" w14:paraId="01890D20" w14:textId="77777777" w:rsidTr="4EFA6C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shd w:val="clear" w:color="auto" w:fill="FBFBFB"/>
            <w:vAlign w:val="center"/>
          </w:tcPr>
          <w:p w14:paraId="026ECE48" w14:textId="77777777" w:rsidR="00F113E9" w:rsidRPr="00573B3B" w:rsidRDefault="00F113E9" w:rsidP="0039638F">
            <w:pPr>
              <w:spacing w:line="24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FBFBFB"/>
            <w:vAlign w:val="center"/>
          </w:tcPr>
          <w:p w14:paraId="6FEC45FE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BFBFB"/>
            <w:vAlign w:val="center"/>
          </w:tcPr>
          <w:p w14:paraId="56461710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BFBFB"/>
            <w:vAlign w:val="center"/>
          </w:tcPr>
          <w:p w14:paraId="59EFA00C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BFBFB"/>
            <w:vAlign w:val="center"/>
          </w:tcPr>
          <w:p w14:paraId="58DBC107" w14:textId="77777777" w:rsidR="00F113E9" w:rsidRPr="00573B3B" w:rsidRDefault="00F113E9" w:rsidP="0039638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1C94777" w14:textId="77777777" w:rsidR="00F113E9" w:rsidRPr="009344A6" w:rsidRDefault="00F113E9" w:rsidP="00F113E9"/>
    <w:p w14:paraId="21C7549C" w14:textId="77777777" w:rsidR="00F113E9" w:rsidRDefault="00F113E9" w:rsidP="00F113E9">
      <w:pPr>
        <w:pStyle w:val="Lijstalinea"/>
        <w:numPr>
          <w:ilvl w:val="1"/>
          <w:numId w:val="2"/>
        </w:numPr>
      </w:pPr>
      <w:r>
        <w:t>Toelichting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2E3302D2" w14:textId="77777777" w:rsidTr="0039638F">
        <w:trPr>
          <w:trHeight w:val="289"/>
        </w:trPr>
        <w:tc>
          <w:tcPr>
            <w:tcW w:w="9776" w:type="dxa"/>
            <w:shd w:val="clear" w:color="auto" w:fill="FBFBFB"/>
            <w:vAlign w:val="center"/>
          </w:tcPr>
          <w:p w14:paraId="7705A25F" w14:textId="77777777" w:rsidR="00F113E9" w:rsidRDefault="00F113E9" w:rsidP="0039638F">
            <w:pPr>
              <w:ind w:left="-57"/>
            </w:pPr>
          </w:p>
        </w:tc>
      </w:tr>
    </w:tbl>
    <w:p w14:paraId="76000E86" w14:textId="77777777" w:rsidR="00F113E9" w:rsidRDefault="00F113E9" w:rsidP="00F113E9"/>
    <w:p w14:paraId="7B3A1B85" w14:textId="77777777" w:rsidR="00F113E9" w:rsidRDefault="00F113E9" w:rsidP="00F113E9">
      <w:pPr>
        <w:pStyle w:val="Kop1"/>
        <w:numPr>
          <w:ilvl w:val="0"/>
          <w:numId w:val="2"/>
        </w:numPr>
        <w:tabs>
          <w:tab w:val="num" w:pos="227"/>
          <w:tab w:val="num" w:pos="284"/>
          <w:tab w:val="num" w:pos="360"/>
        </w:tabs>
        <w:ind w:left="426" w:hanging="426"/>
      </w:pPr>
      <w:r>
        <w:lastRenderedPageBreak/>
        <w:t>Verklaren te zijn overeengekomen</w:t>
      </w:r>
    </w:p>
    <w:p w14:paraId="7F3EAC6E" w14:textId="77777777" w:rsidR="00F113E9" w:rsidRPr="0040026D" w:rsidRDefault="00F113E9" w:rsidP="00F113E9"/>
    <w:p w14:paraId="226A068D" w14:textId="12E1B0F4" w:rsidR="00F113E9" w:rsidRDefault="00F113E9" w:rsidP="00F113E9">
      <w:pPr>
        <w:numPr>
          <w:ilvl w:val="0"/>
          <w:numId w:val="4"/>
        </w:numPr>
        <w:spacing w:line="240" w:lineRule="atLeast"/>
      </w:pPr>
      <w:r>
        <w:t>De overeenkomst geldt voor de duur van het project.</w:t>
      </w:r>
    </w:p>
    <w:p w14:paraId="588A1C2C" w14:textId="29FF96AD" w:rsidR="00F113E9" w:rsidRDefault="00F113E9" w:rsidP="00F113E9">
      <w:pPr>
        <w:numPr>
          <w:ilvl w:val="0"/>
          <w:numId w:val="4"/>
        </w:numPr>
        <w:spacing w:line="240" w:lineRule="atLeast"/>
      </w:pPr>
      <w:r>
        <w:t xml:space="preserve">De verplichtingen </w:t>
      </w:r>
      <w:r w:rsidR="38666C6F">
        <w:t xml:space="preserve">op grond van </w:t>
      </w:r>
      <w:r>
        <w:t xml:space="preserve">de subsidieregeling berusten hoofdelijk op iedere deelnemer </w:t>
      </w:r>
      <w:r w:rsidR="4F6A47AD">
        <w:t xml:space="preserve">van </w:t>
      </w:r>
      <w:r>
        <w:t>het samenwerkingsverband.</w:t>
      </w:r>
    </w:p>
    <w:p w14:paraId="3640753E" w14:textId="15A6326D" w:rsidR="00F113E9" w:rsidRPr="00055515" w:rsidRDefault="00F113E9" w:rsidP="0FF21C66">
      <w:pPr>
        <w:pStyle w:val="Lijstalinea"/>
        <w:numPr>
          <w:ilvl w:val="0"/>
          <w:numId w:val="1"/>
        </w:numPr>
        <w:spacing w:line="240" w:lineRule="atLeast"/>
      </w:pPr>
      <w:r>
        <w:t xml:space="preserve">De onverschuldigd betaalde subsidiebedragen kunnen </w:t>
      </w:r>
      <w:r w:rsidR="336737E6" w:rsidRPr="0053216E">
        <w:rPr>
          <w:rFonts w:eastAsia="Verdana" w:cs="Verdana"/>
          <w:color w:val="000000" w:themeColor="text1"/>
          <w:szCs w:val="18"/>
        </w:rPr>
        <w:t xml:space="preserve">overeenkomstig </w:t>
      </w:r>
      <w:r w:rsidR="6EFF341D" w:rsidRPr="0FF21C66">
        <w:rPr>
          <w:rFonts w:eastAsia="Verdana" w:cs="Verdana"/>
          <w:color w:val="000000" w:themeColor="text1"/>
          <w:szCs w:val="18"/>
        </w:rPr>
        <w:t xml:space="preserve">het bepaalde in </w:t>
      </w:r>
      <w:r w:rsidR="336737E6" w:rsidRPr="0053216E">
        <w:rPr>
          <w:rFonts w:eastAsia="Verdana" w:cs="Verdana"/>
          <w:color w:val="000000" w:themeColor="text1"/>
          <w:szCs w:val="18"/>
        </w:rPr>
        <w:t>artikel 4:57 van de Algemene wet bestuursrecht</w:t>
      </w:r>
      <w:r w:rsidR="336737E6" w:rsidRPr="0FF21C66">
        <w:rPr>
          <w:rFonts w:eastAsia="Verdana" w:cs="Verdana"/>
          <w:szCs w:val="18"/>
        </w:rPr>
        <w:t xml:space="preserve"> ho</w:t>
      </w:r>
      <w:r w:rsidR="2C39816E" w:rsidRPr="0FF21C66">
        <w:rPr>
          <w:rFonts w:eastAsia="Verdana" w:cs="Verdana"/>
          <w:szCs w:val="18"/>
        </w:rPr>
        <w:t xml:space="preserve">ofdelijk </w:t>
      </w:r>
      <w:r>
        <w:t xml:space="preserve">worden teruggevorderd bij iedere deelnemer </w:t>
      </w:r>
      <w:r w:rsidR="3E3FCCB6">
        <w:t xml:space="preserve">van </w:t>
      </w:r>
      <w:r>
        <w:t>het samenwerkingsverband</w:t>
      </w:r>
      <w:r w:rsidR="6DFB0C22">
        <w:t>.</w:t>
      </w:r>
      <w:r>
        <w:t xml:space="preserve">  Alle taken en verantwoordelijkheden van </w:t>
      </w:r>
      <w:r w:rsidR="13C2CDBC">
        <w:t xml:space="preserve">de </w:t>
      </w:r>
      <w:r>
        <w:t xml:space="preserve">deelnemers </w:t>
      </w:r>
      <w:r w:rsidR="0CC28AF9">
        <w:t xml:space="preserve">van het samenwerkingsverband </w:t>
      </w:r>
      <w:r>
        <w:t>zijn beschreven in het projectplan. Het projectplan maakt onderdeel uit van deze overeenkomst.</w:t>
      </w:r>
    </w:p>
    <w:p w14:paraId="61DEA609" w14:textId="77777777" w:rsidR="00F113E9" w:rsidRDefault="00F113E9" w:rsidP="00F113E9">
      <w:pPr>
        <w:pStyle w:val="Kop1"/>
        <w:numPr>
          <w:ilvl w:val="0"/>
          <w:numId w:val="2"/>
        </w:numPr>
        <w:tabs>
          <w:tab w:val="num" w:pos="227"/>
          <w:tab w:val="num" w:pos="360"/>
        </w:tabs>
        <w:ind w:left="142" w:hanging="142"/>
      </w:pPr>
      <w:r>
        <w:t>Ondertekening voor akkoord</w:t>
      </w:r>
    </w:p>
    <w:p w14:paraId="3594914B" w14:textId="77777777" w:rsidR="00F113E9" w:rsidRPr="00850F04" w:rsidRDefault="00F113E9" w:rsidP="00F113E9"/>
    <w:p w14:paraId="1F96C4E9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 w:rsidRPr="00850F04">
        <w:rPr>
          <w:rFonts w:ascii="Verdana" w:hAnsi="Verdana"/>
          <w:sz w:val="18"/>
          <w:szCs w:val="18"/>
        </w:rPr>
        <w:t>Penvoerder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9694CF1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60CF03D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07B9B244" w14:textId="77777777" w:rsidR="00F113E9" w:rsidRPr="00850F04" w:rsidRDefault="00F113E9" w:rsidP="00F113E9">
      <w:pPr>
        <w:spacing w:line="60" w:lineRule="exact"/>
      </w:pPr>
    </w:p>
    <w:p w14:paraId="79F87FB7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230502A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D488558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42805B3C" w14:textId="77777777" w:rsidR="00F113E9" w:rsidRPr="00850F04" w:rsidRDefault="00F113E9" w:rsidP="00F113E9">
      <w:pPr>
        <w:spacing w:line="60" w:lineRule="exact"/>
      </w:pPr>
    </w:p>
    <w:p w14:paraId="5138EFED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4A80444C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0593CDA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5C8EDED" w14:textId="77777777" w:rsidR="00F113E9" w:rsidRPr="00850F04" w:rsidRDefault="00F113E9" w:rsidP="00F113E9">
      <w:pPr>
        <w:spacing w:line="60" w:lineRule="exact"/>
      </w:pPr>
    </w:p>
    <w:p w14:paraId="785C8086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2A821178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FBB964F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AE4E7FB" w14:textId="77777777" w:rsidR="00F113E9" w:rsidRPr="00850F04" w:rsidRDefault="00F113E9" w:rsidP="00F113E9">
      <w:pPr>
        <w:spacing w:line="60" w:lineRule="exact"/>
      </w:pPr>
    </w:p>
    <w:p w14:paraId="1AA47BA7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2FCF6831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32865A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42DCFB10" w14:textId="77777777" w:rsidR="00F113E9" w:rsidRPr="00850F04" w:rsidRDefault="00F113E9" w:rsidP="00F113E9">
      <w:pPr>
        <w:spacing w:line="60" w:lineRule="exact"/>
      </w:pPr>
    </w:p>
    <w:p w14:paraId="329877CB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785C2FA7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1E387E90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039D159A" w14:textId="77777777" w:rsidR="00F113E9" w:rsidRDefault="00F113E9" w:rsidP="00F113E9"/>
    <w:p w14:paraId="3C527935" w14:textId="77777777" w:rsidR="00F113E9" w:rsidRDefault="00F113E9" w:rsidP="00F113E9"/>
    <w:p w14:paraId="4300ABF0" w14:textId="76C9F8DD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1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927D321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BD0ED2F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7DB7587" w14:textId="77777777" w:rsidR="00F113E9" w:rsidRPr="00850F04" w:rsidRDefault="00F113E9" w:rsidP="00F113E9">
      <w:pPr>
        <w:spacing w:line="60" w:lineRule="exact"/>
      </w:pPr>
    </w:p>
    <w:p w14:paraId="79387C07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AA3611D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6FB1D65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18D182EF" w14:textId="77777777" w:rsidR="00F113E9" w:rsidRPr="00850F04" w:rsidRDefault="00F113E9" w:rsidP="00F113E9">
      <w:pPr>
        <w:spacing w:line="60" w:lineRule="exact"/>
      </w:pPr>
    </w:p>
    <w:p w14:paraId="3898C5CB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A352D6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7E8D4B6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051B6F62" w14:textId="77777777" w:rsidR="00F113E9" w:rsidRPr="00850F04" w:rsidRDefault="00F113E9" w:rsidP="00F113E9">
      <w:pPr>
        <w:spacing w:line="60" w:lineRule="exact"/>
      </w:pPr>
    </w:p>
    <w:p w14:paraId="088CC777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B783D3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BCCD0F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6ED11908" w14:textId="77777777" w:rsidR="00F113E9" w:rsidRPr="00850F04" w:rsidRDefault="00F113E9" w:rsidP="00F113E9">
      <w:pPr>
        <w:spacing w:line="60" w:lineRule="exact"/>
      </w:pPr>
    </w:p>
    <w:p w14:paraId="66BA2EA2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8B613E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F9BD7E5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2C266919" w14:textId="77777777" w:rsidR="00F113E9" w:rsidRPr="00850F04" w:rsidRDefault="00F113E9" w:rsidP="00F113E9">
      <w:pPr>
        <w:spacing w:line="60" w:lineRule="exact"/>
      </w:pPr>
    </w:p>
    <w:p w14:paraId="589AB84D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25FDE15F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429D421B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17BBD201" w14:textId="77777777" w:rsidR="00F113E9" w:rsidRDefault="00F113E9" w:rsidP="00F113E9"/>
    <w:p w14:paraId="3C02EC4A" w14:textId="77777777" w:rsidR="00373381" w:rsidRDefault="00373381">
      <w:pPr>
        <w:spacing w:after="160" w:line="278" w:lineRule="auto"/>
        <w:rPr>
          <w:rFonts w:cs="OKDAG O+ Univers"/>
          <w:color w:val="000000"/>
          <w:szCs w:val="18"/>
        </w:rPr>
      </w:pPr>
      <w:r>
        <w:rPr>
          <w:szCs w:val="18"/>
        </w:rPr>
        <w:br w:type="page"/>
      </w:r>
    </w:p>
    <w:p w14:paraId="54897E81" w14:textId="593AB371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</w:t>
      </w:r>
      <w:r w:rsidR="006225F0">
        <w:rPr>
          <w:rFonts w:ascii="Verdana" w:hAnsi="Verdana"/>
          <w:sz w:val="18"/>
          <w:szCs w:val="18"/>
        </w:rPr>
        <w:t xml:space="preserve"> 2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23A5EC89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9C708B5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2F700303" w14:textId="77777777" w:rsidR="00F113E9" w:rsidRPr="00850F04" w:rsidRDefault="00F113E9" w:rsidP="00F113E9">
      <w:pPr>
        <w:spacing w:line="60" w:lineRule="exact"/>
      </w:pPr>
    </w:p>
    <w:p w14:paraId="77304940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F4077D0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277212D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674156CE" w14:textId="77777777" w:rsidR="00F113E9" w:rsidRPr="00850F04" w:rsidRDefault="00F113E9" w:rsidP="00F113E9">
      <w:pPr>
        <w:spacing w:line="60" w:lineRule="exact"/>
      </w:pPr>
    </w:p>
    <w:p w14:paraId="50ABFA92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4577604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0B895CB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A577F99" w14:textId="77777777" w:rsidR="00F113E9" w:rsidRPr="00850F04" w:rsidRDefault="00F113E9" w:rsidP="00F113E9">
      <w:pPr>
        <w:spacing w:line="60" w:lineRule="exact"/>
      </w:pPr>
    </w:p>
    <w:p w14:paraId="69C6EC11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3AB57144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F5B401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DC7142B" w14:textId="77777777" w:rsidR="00F113E9" w:rsidRPr="00850F04" w:rsidRDefault="00F113E9" w:rsidP="00F113E9">
      <w:pPr>
        <w:spacing w:line="60" w:lineRule="exact"/>
      </w:pPr>
    </w:p>
    <w:p w14:paraId="395DA6FD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C9C3032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8DC0AEE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EF19892" w14:textId="77777777" w:rsidR="00F113E9" w:rsidRPr="00850F04" w:rsidRDefault="00F113E9" w:rsidP="00F113E9">
      <w:pPr>
        <w:spacing w:line="60" w:lineRule="exact"/>
      </w:pPr>
    </w:p>
    <w:p w14:paraId="757711E5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52479B45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73F67DDE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201C7604" w14:textId="77777777" w:rsidR="00F113E9" w:rsidRDefault="00F113E9" w:rsidP="00F113E9"/>
    <w:p w14:paraId="7EE84A05" w14:textId="77777777" w:rsidR="00F113E9" w:rsidRDefault="00F113E9" w:rsidP="00F113E9"/>
    <w:p w14:paraId="306CA877" w14:textId="2E991025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3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522E645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387A071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6E8A906" w14:textId="77777777" w:rsidR="00F113E9" w:rsidRPr="00850F04" w:rsidRDefault="00F113E9" w:rsidP="00F113E9">
      <w:pPr>
        <w:spacing w:line="60" w:lineRule="exact"/>
      </w:pPr>
    </w:p>
    <w:p w14:paraId="56A941B7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4107AA9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64AF11B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73EAE24" w14:textId="77777777" w:rsidR="00F113E9" w:rsidRPr="00850F04" w:rsidRDefault="00F113E9" w:rsidP="00F113E9">
      <w:pPr>
        <w:spacing w:line="60" w:lineRule="exact"/>
      </w:pPr>
    </w:p>
    <w:p w14:paraId="7AAB6195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B232098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BCB8E69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DA647E0" w14:textId="77777777" w:rsidR="00F113E9" w:rsidRPr="00850F04" w:rsidRDefault="00F113E9" w:rsidP="00F113E9">
      <w:pPr>
        <w:spacing w:line="60" w:lineRule="exact"/>
      </w:pPr>
    </w:p>
    <w:p w14:paraId="2F204281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494A8F20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3A41872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4C61A3ED" w14:textId="77777777" w:rsidR="00F113E9" w:rsidRPr="00850F04" w:rsidRDefault="00F113E9" w:rsidP="00F113E9">
      <w:pPr>
        <w:spacing w:line="60" w:lineRule="exact"/>
      </w:pPr>
    </w:p>
    <w:p w14:paraId="58DAAB1D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49E31CF3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7E36694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28DA604F" w14:textId="77777777" w:rsidR="00F113E9" w:rsidRPr="00850F04" w:rsidRDefault="00F113E9" w:rsidP="00F113E9">
      <w:pPr>
        <w:spacing w:line="60" w:lineRule="exact"/>
      </w:pPr>
    </w:p>
    <w:p w14:paraId="5CAD7BDB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62DCC167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06757381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49F46655" w14:textId="77777777" w:rsidR="00F113E9" w:rsidRDefault="00F113E9" w:rsidP="00F113E9"/>
    <w:p w14:paraId="4006A385" w14:textId="77777777" w:rsidR="00F113E9" w:rsidRDefault="00F113E9" w:rsidP="00F113E9"/>
    <w:p w14:paraId="59BBFA95" w14:textId="32184476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4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5E12FF2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B891B18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AF95B03" w14:textId="77777777" w:rsidR="00F113E9" w:rsidRPr="00850F04" w:rsidRDefault="00F113E9" w:rsidP="00F113E9">
      <w:pPr>
        <w:spacing w:line="60" w:lineRule="exact"/>
      </w:pPr>
    </w:p>
    <w:p w14:paraId="2B2564EC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389C139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49D7B9D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6A98F94" w14:textId="77777777" w:rsidR="00F113E9" w:rsidRPr="00850F04" w:rsidRDefault="00F113E9" w:rsidP="00F113E9">
      <w:pPr>
        <w:spacing w:line="60" w:lineRule="exact"/>
      </w:pPr>
    </w:p>
    <w:p w14:paraId="41F61248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598A7505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828351E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2FB838B4" w14:textId="77777777" w:rsidR="00F113E9" w:rsidRPr="00850F04" w:rsidRDefault="00F113E9" w:rsidP="00F113E9">
      <w:pPr>
        <w:spacing w:line="60" w:lineRule="exact"/>
      </w:pPr>
    </w:p>
    <w:p w14:paraId="49641CD8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C9AA231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0B360F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34D04D2" w14:textId="77777777" w:rsidR="00F113E9" w:rsidRPr="00850F04" w:rsidRDefault="00F113E9" w:rsidP="00F113E9">
      <w:pPr>
        <w:spacing w:line="60" w:lineRule="exact"/>
      </w:pPr>
    </w:p>
    <w:p w14:paraId="6CBED004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3D4F34C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F3F20A9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B8686D8" w14:textId="77777777" w:rsidR="00F113E9" w:rsidRPr="00850F04" w:rsidRDefault="00F113E9" w:rsidP="00F113E9">
      <w:pPr>
        <w:spacing w:line="60" w:lineRule="exact"/>
      </w:pPr>
    </w:p>
    <w:p w14:paraId="72EFFD4F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4FA07027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7BD5AED1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58FB551E" w14:textId="77777777" w:rsidR="00F113E9" w:rsidRDefault="00F113E9" w:rsidP="00F113E9"/>
    <w:p w14:paraId="3CFD4EA5" w14:textId="77777777" w:rsidR="00F113E9" w:rsidRDefault="00F113E9" w:rsidP="00F113E9"/>
    <w:p w14:paraId="58DFDF73" w14:textId="77777777" w:rsidR="00373381" w:rsidRDefault="00373381">
      <w:pPr>
        <w:spacing w:after="160" w:line="278" w:lineRule="auto"/>
        <w:rPr>
          <w:rFonts w:cs="OKDAG O+ Univers"/>
          <w:color w:val="000000"/>
          <w:szCs w:val="18"/>
        </w:rPr>
      </w:pPr>
      <w:r>
        <w:rPr>
          <w:szCs w:val="18"/>
        </w:rPr>
        <w:br w:type="page"/>
      </w:r>
    </w:p>
    <w:p w14:paraId="5CBED540" w14:textId="572F9E7C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</w:t>
      </w:r>
      <w:r w:rsidR="006225F0">
        <w:rPr>
          <w:rFonts w:ascii="Verdana" w:hAnsi="Verdana"/>
          <w:sz w:val="18"/>
          <w:szCs w:val="18"/>
        </w:rPr>
        <w:t xml:space="preserve"> 5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72D6CDC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007D2C4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4B634F3" w14:textId="77777777" w:rsidR="00F113E9" w:rsidRPr="00850F04" w:rsidRDefault="00F113E9" w:rsidP="00F113E9">
      <w:pPr>
        <w:spacing w:line="60" w:lineRule="exact"/>
      </w:pPr>
    </w:p>
    <w:p w14:paraId="6D1A1FDF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11CB274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E45A6CC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4F6FDE1" w14:textId="77777777" w:rsidR="00F113E9" w:rsidRPr="00850F04" w:rsidRDefault="00F113E9" w:rsidP="00F113E9">
      <w:pPr>
        <w:spacing w:line="60" w:lineRule="exact"/>
      </w:pPr>
    </w:p>
    <w:p w14:paraId="427696C0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4D3475D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A8220E2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099769E" w14:textId="77777777" w:rsidR="00F113E9" w:rsidRPr="00850F04" w:rsidRDefault="00F113E9" w:rsidP="00F113E9">
      <w:pPr>
        <w:spacing w:line="60" w:lineRule="exact"/>
      </w:pPr>
    </w:p>
    <w:p w14:paraId="4A689079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AC1BDA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87B3C36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1596A2CA" w14:textId="77777777" w:rsidR="00F113E9" w:rsidRPr="00850F04" w:rsidRDefault="00F113E9" w:rsidP="00F113E9">
      <w:pPr>
        <w:spacing w:line="60" w:lineRule="exact"/>
      </w:pPr>
    </w:p>
    <w:p w14:paraId="4EEFEC69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0BC9453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54D477E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D930F0A" w14:textId="77777777" w:rsidR="00F113E9" w:rsidRPr="00850F04" w:rsidRDefault="00F113E9" w:rsidP="00F113E9">
      <w:pPr>
        <w:spacing w:line="60" w:lineRule="exact"/>
      </w:pPr>
    </w:p>
    <w:p w14:paraId="4DB4D922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0B815467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2DFAD9C6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7B8FB43A" w14:textId="77777777" w:rsidR="00F113E9" w:rsidRDefault="00F113E9" w:rsidP="00F113E9"/>
    <w:p w14:paraId="530219D8" w14:textId="77777777" w:rsidR="00F113E9" w:rsidRDefault="00F113E9" w:rsidP="00F113E9"/>
    <w:p w14:paraId="12A64837" w14:textId="1915BD2F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6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2FB7725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02D2A2B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2BAA285B" w14:textId="77777777" w:rsidR="00F113E9" w:rsidRPr="00850F04" w:rsidRDefault="00F113E9" w:rsidP="00F113E9">
      <w:pPr>
        <w:spacing w:line="60" w:lineRule="exact"/>
      </w:pPr>
    </w:p>
    <w:p w14:paraId="39DB001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968BA7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19FC581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11C5F71E" w14:textId="77777777" w:rsidR="00F113E9" w:rsidRPr="00850F04" w:rsidRDefault="00F113E9" w:rsidP="00F113E9">
      <w:pPr>
        <w:spacing w:line="60" w:lineRule="exact"/>
      </w:pPr>
    </w:p>
    <w:p w14:paraId="72A600D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547F58F8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57BABEC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48512F0" w14:textId="77777777" w:rsidR="00F113E9" w:rsidRPr="00850F04" w:rsidRDefault="00F113E9" w:rsidP="00F113E9">
      <w:pPr>
        <w:spacing w:line="60" w:lineRule="exact"/>
      </w:pPr>
    </w:p>
    <w:p w14:paraId="703449C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01A0D85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0FFCAF6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2856C1A" w14:textId="77777777" w:rsidR="00F113E9" w:rsidRPr="00850F04" w:rsidRDefault="00F113E9" w:rsidP="00F113E9">
      <w:pPr>
        <w:spacing w:line="60" w:lineRule="exact"/>
      </w:pPr>
    </w:p>
    <w:p w14:paraId="6390F18B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4E3F86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A8F4201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68BD71AA" w14:textId="77777777" w:rsidR="00F113E9" w:rsidRPr="00850F04" w:rsidRDefault="00F113E9" w:rsidP="00F113E9">
      <w:pPr>
        <w:spacing w:line="60" w:lineRule="exact"/>
      </w:pPr>
    </w:p>
    <w:p w14:paraId="46BE767A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46172214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13D3F97E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008321CD" w14:textId="77777777" w:rsidR="00F113E9" w:rsidRDefault="00F113E9" w:rsidP="00F113E9"/>
    <w:p w14:paraId="41B4625B" w14:textId="77777777" w:rsidR="00F113E9" w:rsidRDefault="00F113E9" w:rsidP="00F113E9"/>
    <w:p w14:paraId="402E0F55" w14:textId="22D9E9DA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7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54765AB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20EFFC1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B8302E2" w14:textId="77777777" w:rsidR="00F113E9" w:rsidRPr="00850F04" w:rsidRDefault="00F113E9" w:rsidP="00F113E9">
      <w:pPr>
        <w:spacing w:line="60" w:lineRule="exact"/>
      </w:pPr>
    </w:p>
    <w:p w14:paraId="4C12813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465A51CB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CF461D6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1200A6C0" w14:textId="77777777" w:rsidR="00F113E9" w:rsidRPr="00850F04" w:rsidRDefault="00F113E9" w:rsidP="00F113E9">
      <w:pPr>
        <w:spacing w:line="60" w:lineRule="exact"/>
      </w:pPr>
    </w:p>
    <w:p w14:paraId="3E09CA99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C3E687E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8AE27ED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13B88DC" w14:textId="77777777" w:rsidR="00F113E9" w:rsidRPr="00850F04" w:rsidRDefault="00F113E9" w:rsidP="00F113E9">
      <w:pPr>
        <w:spacing w:line="60" w:lineRule="exact"/>
      </w:pPr>
    </w:p>
    <w:p w14:paraId="53FE26B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6B4CDB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820A05C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114620E9" w14:textId="77777777" w:rsidR="00F113E9" w:rsidRPr="00850F04" w:rsidRDefault="00F113E9" w:rsidP="00F113E9">
      <w:pPr>
        <w:spacing w:line="60" w:lineRule="exact"/>
      </w:pPr>
    </w:p>
    <w:p w14:paraId="4A693C52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2DA48D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23C000A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B292556" w14:textId="77777777" w:rsidR="00F113E9" w:rsidRPr="00850F04" w:rsidRDefault="00F113E9" w:rsidP="00F113E9">
      <w:pPr>
        <w:spacing w:line="60" w:lineRule="exact"/>
      </w:pPr>
    </w:p>
    <w:p w14:paraId="548A4E26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62BC4590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58E4F5F3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6BC5A0CB" w14:textId="77777777" w:rsidR="00F113E9" w:rsidRDefault="00F113E9" w:rsidP="00F113E9"/>
    <w:p w14:paraId="17B672C6" w14:textId="77777777" w:rsidR="00F113E9" w:rsidRDefault="00F113E9" w:rsidP="00F113E9"/>
    <w:p w14:paraId="5EE39CB0" w14:textId="77777777" w:rsidR="00373381" w:rsidRDefault="00373381">
      <w:pPr>
        <w:spacing w:after="160" w:line="278" w:lineRule="auto"/>
        <w:rPr>
          <w:rFonts w:cs="OKDAG O+ Univers"/>
          <w:color w:val="000000"/>
          <w:szCs w:val="18"/>
        </w:rPr>
      </w:pPr>
      <w:r>
        <w:rPr>
          <w:szCs w:val="18"/>
        </w:rPr>
        <w:br w:type="page"/>
      </w:r>
    </w:p>
    <w:p w14:paraId="4D5DE67A" w14:textId="1F8C27E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</w:t>
      </w:r>
      <w:r w:rsidR="006225F0">
        <w:rPr>
          <w:rFonts w:ascii="Verdana" w:hAnsi="Verdana"/>
          <w:sz w:val="18"/>
          <w:szCs w:val="18"/>
        </w:rPr>
        <w:t xml:space="preserve"> 8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4179F51C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65FBA47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EBCF94D" w14:textId="77777777" w:rsidR="00F113E9" w:rsidRPr="00850F04" w:rsidRDefault="00F113E9" w:rsidP="00F113E9">
      <w:pPr>
        <w:spacing w:line="60" w:lineRule="exact"/>
      </w:pPr>
    </w:p>
    <w:p w14:paraId="32B4FFC7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C1E4F33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4C5320F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1D14AFE" w14:textId="77777777" w:rsidR="00F113E9" w:rsidRPr="00850F04" w:rsidRDefault="00F113E9" w:rsidP="00F113E9">
      <w:pPr>
        <w:spacing w:line="60" w:lineRule="exact"/>
      </w:pPr>
    </w:p>
    <w:p w14:paraId="4536C8A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2C8831AD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1BD0C27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FE676D6" w14:textId="77777777" w:rsidR="00F113E9" w:rsidRPr="00850F04" w:rsidRDefault="00F113E9" w:rsidP="00F113E9">
      <w:pPr>
        <w:spacing w:line="60" w:lineRule="exact"/>
      </w:pPr>
    </w:p>
    <w:p w14:paraId="4769EA66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D5DDFD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552323B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15613637" w14:textId="77777777" w:rsidR="00F113E9" w:rsidRPr="00850F04" w:rsidRDefault="00F113E9" w:rsidP="00F113E9">
      <w:pPr>
        <w:spacing w:line="60" w:lineRule="exact"/>
      </w:pPr>
    </w:p>
    <w:p w14:paraId="4D69A03D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5B87383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8353034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6D859E4D" w14:textId="77777777" w:rsidR="00F113E9" w:rsidRPr="00850F04" w:rsidRDefault="00F113E9" w:rsidP="00F113E9">
      <w:pPr>
        <w:spacing w:line="60" w:lineRule="exact"/>
      </w:pPr>
    </w:p>
    <w:p w14:paraId="3A16F2E0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75A51D23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1D703B71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5A5BC5AB" w14:textId="77777777" w:rsidR="00F113E9" w:rsidRDefault="00F113E9" w:rsidP="00F113E9"/>
    <w:p w14:paraId="0DBB1800" w14:textId="77777777" w:rsidR="00F113E9" w:rsidRDefault="00F113E9" w:rsidP="00F113E9"/>
    <w:p w14:paraId="5D947A89" w14:textId="664F313D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9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A0525B1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42DBF0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02839DBE" w14:textId="77777777" w:rsidR="00F113E9" w:rsidRPr="00850F04" w:rsidRDefault="00F113E9" w:rsidP="00F113E9">
      <w:pPr>
        <w:spacing w:line="60" w:lineRule="exact"/>
      </w:pPr>
    </w:p>
    <w:p w14:paraId="0E473C79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18519D3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DE79525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0E08E242" w14:textId="77777777" w:rsidR="00F113E9" w:rsidRPr="00850F04" w:rsidRDefault="00F113E9" w:rsidP="00F113E9">
      <w:pPr>
        <w:spacing w:line="60" w:lineRule="exact"/>
      </w:pPr>
    </w:p>
    <w:p w14:paraId="05DCB5F4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12B5664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F3CF90D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69E1F1B" w14:textId="77777777" w:rsidR="00F113E9" w:rsidRPr="00850F04" w:rsidRDefault="00F113E9" w:rsidP="00F113E9">
      <w:pPr>
        <w:spacing w:line="60" w:lineRule="exact"/>
      </w:pPr>
    </w:p>
    <w:p w14:paraId="0B1C346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BFBF60C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41385AC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C1AE6AD" w14:textId="77777777" w:rsidR="00F113E9" w:rsidRPr="00850F04" w:rsidRDefault="00F113E9" w:rsidP="00F113E9">
      <w:pPr>
        <w:spacing w:line="60" w:lineRule="exact"/>
      </w:pPr>
    </w:p>
    <w:p w14:paraId="0F105D28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491B8B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1D2870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6567C9F3" w14:textId="77777777" w:rsidR="00F113E9" w:rsidRPr="00850F04" w:rsidRDefault="00F113E9" w:rsidP="00F113E9">
      <w:pPr>
        <w:spacing w:line="60" w:lineRule="exact"/>
      </w:pPr>
    </w:p>
    <w:p w14:paraId="59BB6A13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2D7A3A22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05E140A9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451500AB" w14:textId="77777777" w:rsidR="00F113E9" w:rsidRDefault="00F113E9" w:rsidP="00F113E9"/>
    <w:p w14:paraId="51C7838D" w14:textId="77777777" w:rsidR="00F113E9" w:rsidRDefault="00F113E9" w:rsidP="00F113E9"/>
    <w:p w14:paraId="6E0E937C" w14:textId="326ABEEB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</w:t>
      </w:r>
      <w:r w:rsidR="006225F0">
        <w:rPr>
          <w:rFonts w:ascii="Verdana" w:hAnsi="Verdana"/>
          <w:sz w:val="18"/>
          <w:szCs w:val="18"/>
        </w:rPr>
        <w:t xml:space="preserve"> 10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A44E76E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03CDF07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406F69A3" w14:textId="77777777" w:rsidR="00F113E9" w:rsidRPr="00850F04" w:rsidRDefault="00F113E9" w:rsidP="00F113E9">
      <w:pPr>
        <w:spacing w:line="60" w:lineRule="exact"/>
      </w:pPr>
    </w:p>
    <w:p w14:paraId="0D3463AA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D67661D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DE0353E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2C5312A" w14:textId="77777777" w:rsidR="00F113E9" w:rsidRPr="00850F04" w:rsidRDefault="00F113E9" w:rsidP="00F113E9">
      <w:pPr>
        <w:spacing w:line="60" w:lineRule="exact"/>
      </w:pPr>
    </w:p>
    <w:p w14:paraId="71FBEECC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FEEE476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9050071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0ABF74E9" w14:textId="77777777" w:rsidR="00F113E9" w:rsidRPr="00850F04" w:rsidRDefault="00F113E9" w:rsidP="00F113E9">
      <w:pPr>
        <w:spacing w:line="60" w:lineRule="exact"/>
      </w:pPr>
    </w:p>
    <w:p w14:paraId="6DF4D3CD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775C788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46E5269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189EDCD" w14:textId="77777777" w:rsidR="00F113E9" w:rsidRPr="00850F04" w:rsidRDefault="00F113E9" w:rsidP="00F113E9">
      <w:pPr>
        <w:spacing w:line="60" w:lineRule="exact"/>
      </w:pPr>
    </w:p>
    <w:p w14:paraId="1374A206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357DD43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C787DC4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7443B18" w14:textId="77777777" w:rsidR="00F113E9" w:rsidRPr="00850F04" w:rsidRDefault="00F113E9" w:rsidP="00F113E9">
      <w:pPr>
        <w:spacing w:line="60" w:lineRule="exact"/>
      </w:pPr>
    </w:p>
    <w:p w14:paraId="4F9BE920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0338001D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2B4B4F90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</w:tbl>
    <w:p w14:paraId="1668FFE0" w14:textId="77777777" w:rsidR="00F113E9" w:rsidRDefault="00F113E9" w:rsidP="00F113E9"/>
    <w:p w14:paraId="552CF5B7" w14:textId="77777777" w:rsidR="00F113E9" w:rsidRDefault="00F113E9" w:rsidP="00F113E9"/>
    <w:p w14:paraId="3A2F100D" w14:textId="77777777" w:rsidR="00373381" w:rsidRDefault="00373381">
      <w:pPr>
        <w:spacing w:after="160" w:line="278" w:lineRule="auto"/>
        <w:rPr>
          <w:rFonts w:cs="OKDAG O+ Univers"/>
          <w:color w:val="000000"/>
          <w:szCs w:val="18"/>
        </w:rPr>
      </w:pPr>
      <w:r>
        <w:rPr>
          <w:szCs w:val="18"/>
        </w:rPr>
        <w:br w:type="page"/>
      </w:r>
    </w:p>
    <w:p w14:paraId="38DB46F2" w14:textId="5CFEE89F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</w:t>
      </w:r>
      <w:r w:rsidR="006225F0">
        <w:rPr>
          <w:rFonts w:ascii="Verdana" w:hAnsi="Verdana"/>
          <w:sz w:val="18"/>
          <w:szCs w:val="18"/>
        </w:rPr>
        <w:t xml:space="preserve"> 11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67504CF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F3D871B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52461F30" w14:textId="77777777" w:rsidR="00F113E9" w:rsidRPr="00850F04" w:rsidRDefault="00F113E9" w:rsidP="00F113E9">
      <w:pPr>
        <w:spacing w:line="60" w:lineRule="exact"/>
      </w:pPr>
    </w:p>
    <w:p w14:paraId="672751CC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6161DE7B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A79E562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02A0F485" w14:textId="77777777" w:rsidR="00F113E9" w:rsidRPr="00850F04" w:rsidRDefault="00F113E9" w:rsidP="00F113E9">
      <w:pPr>
        <w:spacing w:line="60" w:lineRule="exact"/>
      </w:pPr>
    </w:p>
    <w:p w14:paraId="73D15201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05F5BB72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043D957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3F24B9EA" w14:textId="77777777" w:rsidR="00F113E9" w:rsidRPr="00850F04" w:rsidRDefault="00F113E9" w:rsidP="00F113E9">
      <w:pPr>
        <w:spacing w:line="60" w:lineRule="exact"/>
      </w:pPr>
    </w:p>
    <w:p w14:paraId="7EFD1401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5B87688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DF56DF0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74C1E2CC" w14:textId="77777777" w:rsidR="00F113E9" w:rsidRPr="00850F04" w:rsidRDefault="00F113E9" w:rsidP="00F113E9">
      <w:pPr>
        <w:spacing w:line="60" w:lineRule="exact"/>
      </w:pPr>
    </w:p>
    <w:p w14:paraId="4D26B18E" w14:textId="77777777" w:rsidR="00F113E9" w:rsidRPr="00850F04" w:rsidRDefault="00F113E9" w:rsidP="00F113E9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:rsidRPr="00850F04" w14:paraId="3D5CBBE7" w14:textId="77777777" w:rsidTr="0039638F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07681C1" w14:textId="77777777" w:rsidR="00F113E9" w:rsidRPr="00850F04" w:rsidRDefault="00F113E9" w:rsidP="0039638F">
            <w:pPr>
              <w:spacing w:line="240" w:lineRule="atLeast"/>
            </w:pPr>
          </w:p>
        </w:tc>
      </w:tr>
    </w:tbl>
    <w:p w14:paraId="29A17140" w14:textId="77777777" w:rsidR="00F113E9" w:rsidRPr="00850F04" w:rsidRDefault="00F113E9" w:rsidP="00F113E9">
      <w:pPr>
        <w:spacing w:line="60" w:lineRule="exact"/>
      </w:pPr>
    </w:p>
    <w:p w14:paraId="3182600B" w14:textId="77777777" w:rsidR="00F113E9" w:rsidRPr="00850F04" w:rsidRDefault="00F113E9" w:rsidP="00F113E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113E9" w14:paraId="563DA9C7" w14:textId="77777777" w:rsidTr="0039638F">
        <w:trPr>
          <w:trHeight w:val="680"/>
        </w:trPr>
        <w:tc>
          <w:tcPr>
            <w:tcW w:w="9776" w:type="dxa"/>
            <w:shd w:val="clear" w:color="auto" w:fill="auto"/>
          </w:tcPr>
          <w:p w14:paraId="71AB5DE2" w14:textId="77777777" w:rsidR="00F113E9" w:rsidRPr="0044793D" w:rsidRDefault="00F113E9" w:rsidP="0039638F">
            <w:pPr>
              <w:spacing w:line="240" w:lineRule="atLeast"/>
              <w:rPr>
                <w:b/>
                <w:bCs/>
              </w:rPr>
            </w:pPr>
          </w:p>
        </w:tc>
      </w:tr>
      <w:bookmarkEnd w:id="0"/>
    </w:tbl>
    <w:p w14:paraId="54677137" w14:textId="77777777" w:rsidR="00E27F36" w:rsidRDefault="00E27F36"/>
    <w:p w14:paraId="09FBD52E" w14:textId="77777777" w:rsidR="006225F0" w:rsidRDefault="006225F0" w:rsidP="006225F0"/>
    <w:p w14:paraId="1D2E010E" w14:textId="0FE9DADC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12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45971215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8EB4A8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F9D7ED4" w14:textId="77777777" w:rsidR="006225F0" w:rsidRPr="00850F04" w:rsidRDefault="006225F0" w:rsidP="006225F0">
      <w:pPr>
        <w:spacing w:line="60" w:lineRule="exact"/>
      </w:pPr>
    </w:p>
    <w:p w14:paraId="681764A1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13A2E27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47C579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0095B46" w14:textId="77777777" w:rsidR="006225F0" w:rsidRPr="00850F04" w:rsidRDefault="006225F0" w:rsidP="006225F0">
      <w:pPr>
        <w:spacing w:line="60" w:lineRule="exact"/>
      </w:pPr>
    </w:p>
    <w:p w14:paraId="01FF3C63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0969ED3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7BC5F0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D57E203" w14:textId="77777777" w:rsidR="006225F0" w:rsidRPr="00850F04" w:rsidRDefault="006225F0" w:rsidP="006225F0">
      <w:pPr>
        <w:spacing w:line="60" w:lineRule="exact"/>
      </w:pPr>
    </w:p>
    <w:p w14:paraId="6F86735D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393BD98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404B4AB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5DD2FE9" w14:textId="77777777" w:rsidR="006225F0" w:rsidRPr="00850F04" w:rsidRDefault="006225F0" w:rsidP="006225F0">
      <w:pPr>
        <w:spacing w:line="60" w:lineRule="exact"/>
      </w:pPr>
    </w:p>
    <w:p w14:paraId="3183C042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4AF0F21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67369D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AE4322A" w14:textId="77777777" w:rsidR="006225F0" w:rsidRPr="00850F04" w:rsidRDefault="006225F0" w:rsidP="006225F0">
      <w:pPr>
        <w:spacing w:line="60" w:lineRule="exact"/>
      </w:pPr>
    </w:p>
    <w:p w14:paraId="5F65528B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59132379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4D1C7DCE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4E44B86A" w14:textId="77777777" w:rsidR="006225F0" w:rsidRDefault="006225F0" w:rsidP="006225F0"/>
    <w:p w14:paraId="6C7D4332" w14:textId="77777777" w:rsidR="006225F0" w:rsidRDefault="006225F0" w:rsidP="006225F0"/>
    <w:p w14:paraId="1C87C1F6" w14:textId="0C7565CD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13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AE657F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F28CA51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71CAB1EB" w14:textId="77777777" w:rsidR="006225F0" w:rsidRPr="00850F04" w:rsidRDefault="006225F0" w:rsidP="006225F0">
      <w:pPr>
        <w:spacing w:line="60" w:lineRule="exact"/>
      </w:pPr>
    </w:p>
    <w:p w14:paraId="08186DF3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C94202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C3EB435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9A37720" w14:textId="77777777" w:rsidR="006225F0" w:rsidRPr="00850F04" w:rsidRDefault="006225F0" w:rsidP="006225F0">
      <w:pPr>
        <w:spacing w:line="60" w:lineRule="exact"/>
      </w:pPr>
    </w:p>
    <w:p w14:paraId="6F1DEE8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A8068E6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A556E96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B453BC9" w14:textId="77777777" w:rsidR="006225F0" w:rsidRPr="00850F04" w:rsidRDefault="006225F0" w:rsidP="006225F0">
      <w:pPr>
        <w:spacing w:line="60" w:lineRule="exact"/>
      </w:pPr>
    </w:p>
    <w:p w14:paraId="0A136E02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E706FA5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66FE9F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A77D387" w14:textId="77777777" w:rsidR="006225F0" w:rsidRPr="00850F04" w:rsidRDefault="006225F0" w:rsidP="006225F0">
      <w:pPr>
        <w:spacing w:line="60" w:lineRule="exact"/>
      </w:pPr>
    </w:p>
    <w:p w14:paraId="51FA9990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E0C7966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5E21A0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F99FA25" w14:textId="77777777" w:rsidR="006225F0" w:rsidRPr="00850F04" w:rsidRDefault="006225F0" w:rsidP="006225F0">
      <w:pPr>
        <w:spacing w:line="60" w:lineRule="exact"/>
      </w:pPr>
    </w:p>
    <w:p w14:paraId="311E5135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67413A93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731E2A14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7348257B" w14:textId="77777777" w:rsidR="00373381" w:rsidRDefault="00373381" w:rsidP="00373381">
      <w:pPr>
        <w:spacing w:after="160" w:line="278" w:lineRule="auto"/>
        <w:rPr>
          <w:szCs w:val="18"/>
        </w:rPr>
      </w:pPr>
    </w:p>
    <w:p w14:paraId="5A4A7D13" w14:textId="5E631DD1" w:rsidR="006225F0" w:rsidRPr="00373381" w:rsidRDefault="00373381" w:rsidP="00373381">
      <w:pPr>
        <w:spacing w:after="160" w:line="278" w:lineRule="auto"/>
        <w:rPr>
          <w:szCs w:val="18"/>
        </w:rPr>
      </w:pPr>
      <w:r>
        <w:rPr>
          <w:szCs w:val="18"/>
        </w:rPr>
        <w:br w:type="page"/>
      </w:r>
      <w:r w:rsidR="006225F0">
        <w:rPr>
          <w:szCs w:val="18"/>
        </w:rPr>
        <w:lastRenderedPageBreak/>
        <w:t>Deelnemer 14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AF40F5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6AD21BC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FFDB275" w14:textId="77777777" w:rsidR="006225F0" w:rsidRPr="00850F04" w:rsidRDefault="006225F0" w:rsidP="006225F0">
      <w:pPr>
        <w:spacing w:line="60" w:lineRule="exact"/>
      </w:pPr>
    </w:p>
    <w:p w14:paraId="32B4065A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9F61EB8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F6467FD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2052919" w14:textId="77777777" w:rsidR="006225F0" w:rsidRPr="00850F04" w:rsidRDefault="006225F0" w:rsidP="006225F0">
      <w:pPr>
        <w:spacing w:line="60" w:lineRule="exact"/>
      </w:pPr>
    </w:p>
    <w:p w14:paraId="5B067D05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CABB07B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2F719F6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19E4EC6" w14:textId="77777777" w:rsidR="006225F0" w:rsidRPr="00850F04" w:rsidRDefault="006225F0" w:rsidP="006225F0">
      <w:pPr>
        <w:spacing w:line="60" w:lineRule="exact"/>
      </w:pPr>
    </w:p>
    <w:p w14:paraId="1140F7F2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C681271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474B59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F983AB1" w14:textId="77777777" w:rsidR="006225F0" w:rsidRPr="00850F04" w:rsidRDefault="006225F0" w:rsidP="006225F0">
      <w:pPr>
        <w:spacing w:line="60" w:lineRule="exact"/>
      </w:pPr>
    </w:p>
    <w:p w14:paraId="5E105045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D8BC88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2E45B35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7699FAA6" w14:textId="77777777" w:rsidR="006225F0" w:rsidRPr="00850F04" w:rsidRDefault="006225F0" w:rsidP="006225F0">
      <w:pPr>
        <w:spacing w:line="60" w:lineRule="exact"/>
      </w:pPr>
    </w:p>
    <w:p w14:paraId="0C31B74E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643F07D1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6A51EEB2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611BBF01" w14:textId="77777777" w:rsidR="006225F0" w:rsidRDefault="006225F0" w:rsidP="006225F0"/>
    <w:p w14:paraId="20D763BC" w14:textId="77777777" w:rsidR="006225F0" w:rsidRDefault="006225F0" w:rsidP="006225F0"/>
    <w:p w14:paraId="0219F6CF" w14:textId="4068A5EE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15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1FE3098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91E1451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1F9B231E" w14:textId="77777777" w:rsidR="006225F0" w:rsidRPr="00850F04" w:rsidRDefault="006225F0" w:rsidP="006225F0">
      <w:pPr>
        <w:spacing w:line="60" w:lineRule="exact"/>
      </w:pPr>
    </w:p>
    <w:p w14:paraId="1D9EFEF5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7BCC9C2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7A7B44C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09504F3" w14:textId="77777777" w:rsidR="006225F0" w:rsidRPr="00850F04" w:rsidRDefault="006225F0" w:rsidP="006225F0">
      <w:pPr>
        <w:spacing w:line="60" w:lineRule="exact"/>
      </w:pPr>
    </w:p>
    <w:p w14:paraId="0FEBA04B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5C0B932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D7111B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D8DA3B4" w14:textId="77777777" w:rsidR="006225F0" w:rsidRPr="00850F04" w:rsidRDefault="006225F0" w:rsidP="006225F0">
      <w:pPr>
        <w:spacing w:line="60" w:lineRule="exact"/>
      </w:pPr>
    </w:p>
    <w:p w14:paraId="1DCE29DA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B3FB20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928548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59EBC53" w14:textId="77777777" w:rsidR="006225F0" w:rsidRPr="00850F04" w:rsidRDefault="006225F0" w:rsidP="006225F0">
      <w:pPr>
        <w:spacing w:line="60" w:lineRule="exact"/>
      </w:pPr>
    </w:p>
    <w:p w14:paraId="35AB6BB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2AA8CF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C50CBE3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3EEE734" w14:textId="77777777" w:rsidR="006225F0" w:rsidRPr="00850F04" w:rsidRDefault="006225F0" w:rsidP="006225F0">
      <w:pPr>
        <w:spacing w:line="60" w:lineRule="exact"/>
      </w:pPr>
    </w:p>
    <w:p w14:paraId="6F2878F3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7EB1B715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7EB4F1EB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0CB5D6EC" w14:textId="77777777" w:rsidR="006225F0" w:rsidRDefault="006225F0" w:rsidP="006225F0"/>
    <w:p w14:paraId="01E85262" w14:textId="77777777" w:rsidR="006225F0" w:rsidRDefault="006225F0" w:rsidP="006225F0"/>
    <w:p w14:paraId="48AD1DCB" w14:textId="209B0201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16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5E46AE2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45CC453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6E54BED" w14:textId="77777777" w:rsidR="006225F0" w:rsidRPr="00850F04" w:rsidRDefault="006225F0" w:rsidP="006225F0">
      <w:pPr>
        <w:spacing w:line="60" w:lineRule="exact"/>
      </w:pPr>
    </w:p>
    <w:p w14:paraId="259E8530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319D5F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D683DDB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1327C04" w14:textId="77777777" w:rsidR="006225F0" w:rsidRPr="00850F04" w:rsidRDefault="006225F0" w:rsidP="006225F0">
      <w:pPr>
        <w:spacing w:line="60" w:lineRule="exact"/>
      </w:pPr>
    </w:p>
    <w:p w14:paraId="08CC4EAB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7D1763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0F2A5DB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9B1389E" w14:textId="77777777" w:rsidR="006225F0" w:rsidRPr="00850F04" w:rsidRDefault="006225F0" w:rsidP="006225F0">
      <w:pPr>
        <w:spacing w:line="60" w:lineRule="exact"/>
      </w:pPr>
    </w:p>
    <w:p w14:paraId="7ED5E7AA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703F58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F255A3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DEF49BC" w14:textId="77777777" w:rsidR="006225F0" w:rsidRPr="00850F04" w:rsidRDefault="006225F0" w:rsidP="006225F0">
      <w:pPr>
        <w:spacing w:line="60" w:lineRule="exact"/>
      </w:pPr>
    </w:p>
    <w:p w14:paraId="1FEC7748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0800554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DA8D1A8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A59458D" w14:textId="77777777" w:rsidR="006225F0" w:rsidRPr="00850F04" w:rsidRDefault="006225F0" w:rsidP="006225F0">
      <w:pPr>
        <w:spacing w:line="60" w:lineRule="exact"/>
      </w:pPr>
    </w:p>
    <w:p w14:paraId="3DCE0A7D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3FAD25BC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24753634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47C71EDC" w14:textId="77777777" w:rsidR="00373381" w:rsidRDefault="00373381" w:rsidP="006225F0">
      <w:pPr>
        <w:pStyle w:val="Default"/>
        <w:rPr>
          <w:rFonts w:ascii="Verdana" w:hAnsi="Verdana"/>
          <w:sz w:val="18"/>
          <w:szCs w:val="18"/>
        </w:rPr>
      </w:pPr>
    </w:p>
    <w:p w14:paraId="06ECBE88" w14:textId="77777777" w:rsidR="00373381" w:rsidRDefault="00373381" w:rsidP="006225F0">
      <w:pPr>
        <w:pStyle w:val="Default"/>
        <w:rPr>
          <w:rFonts w:ascii="Verdana" w:hAnsi="Verdana"/>
          <w:sz w:val="18"/>
          <w:szCs w:val="18"/>
        </w:rPr>
      </w:pPr>
    </w:p>
    <w:p w14:paraId="4DD69EFC" w14:textId="3CF7BBCF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 17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319F171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D9E0B0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5507D74" w14:textId="77777777" w:rsidR="006225F0" w:rsidRPr="00850F04" w:rsidRDefault="006225F0" w:rsidP="006225F0">
      <w:pPr>
        <w:spacing w:line="60" w:lineRule="exact"/>
      </w:pPr>
    </w:p>
    <w:p w14:paraId="3BE9994B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A70DE02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BAA970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701ACDF" w14:textId="77777777" w:rsidR="006225F0" w:rsidRPr="00850F04" w:rsidRDefault="006225F0" w:rsidP="006225F0">
      <w:pPr>
        <w:spacing w:line="60" w:lineRule="exact"/>
      </w:pPr>
    </w:p>
    <w:p w14:paraId="2651BF0E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571FCAA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91B3FF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0F6CAFE" w14:textId="77777777" w:rsidR="006225F0" w:rsidRPr="00850F04" w:rsidRDefault="006225F0" w:rsidP="006225F0">
      <w:pPr>
        <w:spacing w:line="60" w:lineRule="exact"/>
      </w:pPr>
    </w:p>
    <w:p w14:paraId="26D645D2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5CFF9D4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5415113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6B00F23" w14:textId="77777777" w:rsidR="006225F0" w:rsidRPr="00850F04" w:rsidRDefault="006225F0" w:rsidP="006225F0">
      <w:pPr>
        <w:spacing w:line="60" w:lineRule="exact"/>
      </w:pPr>
    </w:p>
    <w:p w14:paraId="2B417261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8D9FA1A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8CDC3B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D5CA13F" w14:textId="77777777" w:rsidR="006225F0" w:rsidRPr="00850F04" w:rsidRDefault="006225F0" w:rsidP="006225F0">
      <w:pPr>
        <w:spacing w:line="60" w:lineRule="exact"/>
      </w:pPr>
    </w:p>
    <w:p w14:paraId="25A2B3A6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4426D537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6DD29EE6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5D5FD32A" w14:textId="77777777" w:rsidR="006225F0" w:rsidRDefault="006225F0" w:rsidP="006225F0"/>
    <w:p w14:paraId="4034D038" w14:textId="77777777" w:rsidR="006225F0" w:rsidRDefault="006225F0" w:rsidP="006225F0"/>
    <w:p w14:paraId="4524C5A4" w14:textId="6F5CAFC1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18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0A8FB3D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EBF017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1DBB4368" w14:textId="77777777" w:rsidR="006225F0" w:rsidRPr="00850F04" w:rsidRDefault="006225F0" w:rsidP="006225F0">
      <w:pPr>
        <w:spacing w:line="60" w:lineRule="exact"/>
      </w:pPr>
    </w:p>
    <w:p w14:paraId="3415A428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3AB9D01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D474EED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19B33770" w14:textId="77777777" w:rsidR="006225F0" w:rsidRPr="00850F04" w:rsidRDefault="006225F0" w:rsidP="006225F0">
      <w:pPr>
        <w:spacing w:line="60" w:lineRule="exact"/>
      </w:pPr>
    </w:p>
    <w:p w14:paraId="0B6271C6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EA656B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AB3613D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E59D0D2" w14:textId="77777777" w:rsidR="006225F0" w:rsidRPr="00850F04" w:rsidRDefault="006225F0" w:rsidP="006225F0">
      <w:pPr>
        <w:spacing w:line="60" w:lineRule="exact"/>
      </w:pPr>
    </w:p>
    <w:p w14:paraId="16ACEB6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C3EC03B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2D04DA1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E614763" w14:textId="77777777" w:rsidR="006225F0" w:rsidRPr="00850F04" w:rsidRDefault="006225F0" w:rsidP="006225F0">
      <w:pPr>
        <w:spacing w:line="60" w:lineRule="exact"/>
      </w:pPr>
    </w:p>
    <w:p w14:paraId="54FC9B63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0491BDD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9E20E3C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FBEE818" w14:textId="77777777" w:rsidR="006225F0" w:rsidRPr="00850F04" w:rsidRDefault="006225F0" w:rsidP="006225F0">
      <w:pPr>
        <w:spacing w:line="60" w:lineRule="exact"/>
      </w:pPr>
    </w:p>
    <w:p w14:paraId="19DAAF79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59486255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758A64C2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1D356B22" w14:textId="77777777" w:rsidR="006225F0" w:rsidRDefault="006225F0" w:rsidP="006225F0"/>
    <w:p w14:paraId="255BA98E" w14:textId="77777777" w:rsidR="006225F0" w:rsidRDefault="006225F0" w:rsidP="006225F0"/>
    <w:p w14:paraId="48847AE3" w14:textId="207C565D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19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317DE4B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D6B293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5B7C481" w14:textId="77777777" w:rsidR="006225F0" w:rsidRPr="00850F04" w:rsidRDefault="006225F0" w:rsidP="006225F0">
      <w:pPr>
        <w:spacing w:line="60" w:lineRule="exact"/>
      </w:pPr>
    </w:p>
    <w:p w14:paraId="65FA59D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622211B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056345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65CD131" w14:textId="77777777" w:rsidR="006225F0" w:rsidRPr="00850F04" w:rsidRDefault="006225F0" w:rsidP="006225F0">
      <w:pPr>
        <w:spacing w:line="60" w:lineRule="exact"/>
      </w:pPr>
    </w:p>
    <w:p w14:paraId="21D20A1D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D6C599A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1DAAEB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10B61D40" w14:textId="77777777" w:rsidR="006225F0" w:rsidRPr="00850F04" w:rsidRDefault="006225F0" w:rsidP="006225F0">
      <w:pPr>
        <w:spacing w:line="60" w:lineRule="exact"/>
      </w:pPr>
    </w:p>
    <w:p w14:paraId="358CCB7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13B9BF1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567267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6DA3801" w14:textId="77777777" w:rsidR="006225F0" w:rsidRPr="00850F04" w:rsidRDefault="006225F0" w:rsidP="006225F0">
      <w:pPr>
        <w:spacing w:line="60" w:lineRule="exact"/>
      </w:pPr>
    </w:p>
    <w:p w14:paraId="6CA354D4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A9E94B3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0FA3A6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0BB5B5D" w14:textId="77777777" w:rsidR="006225F0" w:rsidRPr="00850F04" w:rsidRDefault="006225F0" w:rsidP="006225F0">
      <w:pPr>
        <w:spacing w:line="60" w:lineRule="exact"/>
      </w:pPr>
    </w:p>
    <w:p w14:paraId="4EACCB70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266FF5BE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56055A8F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3033530A" w14:textId="77777777" w:rsidR="006225F0" w:rsidRDefault="006225F0" w:rsidP="006225F0"/>
    <w:p w14:paraId="3C057861" w14:textId="77777777" w:rsidR="006225F0" w:rsidRDefault="006225F0" w:rsidP="006225F0"/>
    <w:p w14:paraId="5A66155B" w14:textId="77777777" w:rsidR="00373381" w:rsidRDefault="00373381" w:rsidP="006225F0">
      <w:pPr>
        <w:pStyle w:val="Default"/>
        <w:rPr>
          <w:rFonts w:ascii="Verdana" w:hAnsi="Verdana"/>
          <w:sz w:val="18"/>
          <w:szCs w:val="18"/>
        </w:rPr>
      </w:pPr>
    </w:p>
    <w:p w14:paraId="7A307010" w14:textId="43562213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 20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8E68733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F4804A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EDDB340" w14:textId="77777777" w:rsidR="006225F0" w:rsidRPr="00850F04" w:rsidRDefault="006225F0" w:rsidP="006225F0">
      <w:pPr>
        <w:spacing w:line="60" w:lineRule="exact"/>
      </w:pPr>
    </w:p>
    <w:p w14:paraId="5A3284AD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47C4F90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F18C64D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0052E1D" w14:textId="77777777" w:rsidR="006225F0" w:rsidRPr="00850F04" w:rsidRDefault="006225F0" w:rsidP="006225F0">
      <w:pPr>
        <w:spacing w:line="60" w:lineRule="exact"/>
      </w:pPr>
    </w:p>
    <w:p w14:paraId="21C6F078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9E48C70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803EE94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FEC9B60" w14:textId="77777777" w:rsidR="006225F0" w:rsidRPr="00850F04" w:rsidRDefault="006225F0" w:rsidP="006225F0">
      <w:pPr>
        <w:spacing w:line="60" w:lineRule="exact"/>
      </w:pPr>
    </w:p>
    <w:p w14:paraId="431180ED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BAECA4D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18BCFC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B93D0FA" w14:textId="77777777" w:rsidR="006225F0" w:rsidRPr="00850F04" w:rsidRDefault="006225F0" w:rsidP="006225F0">
      <w:pPr>
        <w:spacing w:line="60" w:lineRule="exact"/>
      </w:pPr>
    </w:p>
    <w:p w14:paraId="30C4DAF7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87546E0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B110EE6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62CD77E" w14:textId="77777777" w:rsidR="006225F0" w:rsidRPr="00850F04" w:rsidRDefault="006225F0" w:rsidP="006225F0">
      <w:pPr>
        <w:spacing w:line="60" w:lineRule="exact"/>
      </w:pPr>
    </w:p>
    <w:p w14:paraId="7153C7A0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3F3A3D29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361E3093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38492BDB" w14:textId="77777777" w:rsidR="006225F0" w:rsidRDefault="006225F0" w:rsidP="006225F0"/>
    <w:p w14:paraId="5BFF1D6C" w14:textId="77777777" w:rsidR="006225F0" w:rsidRDefault="006225F0" w:rsidP="006225F0"/>
    <w:p w14:paraId="6518A87A" w14:textId="123ACF0E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21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161F21B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E042DE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5919A9A" w14:textId="77777777" w:rsidR="006225F0" w:rsidRPr="00850F04" w:rsidRDefault="006225F0" w:rsidP="006225F0">
      <w:pPr>
        <w:spacing w:line="60" w:lineRule="exact"/>
      </w:pPr>
    </w:p>
    <w:p w14:paraId="5DE4C08A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4CBD6678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BBB552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1910EC21" w14:textId="77777777" w:rsidR="006225F0" w:rsidRPr="00850F04" w:rsidRDefault="006225F0" w:rsidP="006225F0">
      <w:pPr>
        <w:spacing w:line="60" w:lineRule="exact"/>
      </w:pPr>
    </w:p>
    <w:p w14:paraId="393F5BFF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C41BC4A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EB90D58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70E13C1F" w14:textId="77777777" w:rsidR="006225F0" w:rsidRPr="00850F04" w:rsidRDefault="006225F0" w:rsidP="006225F0">
      <w:pPr>
        <w:spacing w:line="60" w:lineRule="exact"/>
      </w:pPr>
    </w:p>
    <w:p w14:paraId="0BCC57EB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0223156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955802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ACB6990" w14:textId="77777777" w:rsidR="006225F0" w:rsidRPr="00850F04" w:rsidRDefault="006225F0" w:rsidP="006225F0">
      <w:pPr>
        <w:spacing w:line="60" w:lineRule="exact"/>
      </w:pPr>
    </w:p>
    <w:p w14:paraId="489D916E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3F65E02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FE0F3D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D815EB3" w14:textId="77777777" w:rsidR="006225F0" w:rsidRPr="00850F04" w:rsidRDefault="006225F0" w:rsidP="006225F0">
      <w:pPr>
        <w:spacing w:line="60" w:lineRule="exact"/>
      </w:pPr>
    </w:p>
    <w:p w14:paraId="571AC90D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432BD380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399FD143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589BF7C8" w14:textId="77777777" w:rsidR="006225F0" w:rsidRDefault="006225F0" w:rsidP="006225F0"/>
    <w:p w14:paraId="727DABB0" w14:textId="77777777" w:rsidR="006225F0" w:rsidRDefault="006225F0" w:rsidP="006225F0"/>
    <w:p w14:paraId="5A307EB0" w14:textId="4FB2B300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22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DFE58AA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1791A9B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19C5FFA" w14:textId="77777777" w:rsidR="006225F0" w:rsidRPr="00850F04" w:rsidRDefault="006225F0" w:rsidP="006225F0">
      <w:pPr>
        <w:spacing w:line="60" w:lineRule="exact"/>
      </w:pPr>
    </w:p>
    <w:p w14:paraId="771ADB26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3C0DEC7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C563F2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92F79EB" w14:textId="77777777" w:rsidR="006225F0" w:rsidRPr="00850F04" w:rsidRDefault="006225F0" w:rsidP="006225F0">
      <w:pPr>
        <w:spacing w:line="60" w:lineRule="exact"/>
      </w:pPr>
    </w:p>
    <w:p w14:paraId="3D650F80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A2195B7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910874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57963CD" w14:textId="77777777" w:rsidR="006225F0" w:rsidRPr="00850F04" w:rsidRDefault="006225F0" w:rsidP="006225F0">
      <w:pPr>
        <w:spacing w:line="60" w:lineRule="exact"/>
      </w:pPr>
    </w:p>
    <w:p w14:paraId="0CF66C8B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FD796AD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4AEC565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CBC1C4D" w14:textId="77777777" w:rsidR="006225F0" w:rsidRPr="00850F04" w:rsidRDefault="006225F0" w:rsidP="006225F0">
      <w:pPr>
        <w:spacing w:line="60" w:lineRule="exact"/>
      </w:pPr>
    </w:p>
    <w:p w14:paraId="47968B51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6E735BF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56B77F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5F05BE92" w14:textId="77777777" w:rsidR="006225F0" w:rsidRPr="00850F04" w:rsidRDefault="006225F0" w:rsidP="006225F0">
      <w:pPr>
        <w:spacing w:line="60" w:lineRule="exact"/>
      </w:pPr>
    </w:p>
    <w:p w14:paraId="7A6CCD3D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1FDF5A92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3B0A9412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56A25952" w14:textId="77777777" w:rsidR="006225F0" w:rsidRDefault="006225F0" w:rsidP="006225F0"/>
    <w:p w14:paraId="2D49872A" w14:textId="77777777" w:rsidR="006225F0" w:rsidRDefault="006225F0" w:rsidP="006225F0"/>
    <w:p w14:paraId="78D33111" w14:textId="77777777" w:rsidR="006225F0" w:rsidRDefault="006225F0" w:rsidP="006225F0"/>
    <w:p w14:paraId="17622629" w14:textId="63F0FBE2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Deelnemer 23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929FBCB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B5EA69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AAD8E24" w14:textId="77777777" w:rsidR="006225F0" w:rsidRPr="00850F04" w:rsidRDefault="006225F0" w:rsidP="006225F0">
      <w:pPr>
        <w:spacing w:line="60" w:lineRule="exact"/>
      </w:pPr>
    </w:p>
    <w:p w14:paraId="3F32A410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2EE87AD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14CCE15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3D7B7FC" w14:textId="77777777" w:rsidR="006225F0" w:rsidRPr="00850F04" w:rsidRDefault="006225F0" w:rsidP="006225F0">
      <w:pPr>
        <w:spacing w:line="60" w:lineRule="exact"/>
      </w:pPr>
    </w:p>
    <w:p w14:paraId="65BA2AF7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E065E7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20F3F91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563BFD2" w14:textId="77777777" w:rsidR="006225F0" w:rsidRPr="00850F04" w:rsidRDefault="006225F0" w:rsidP="006225F0">
      <w:pPr>
        <w:spacing w:line="60" w:lineRule="exact"/>
      </w:pPr>
    </w:p>
    <w:p w14:paraId="7EC2B008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A59005F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DE80D75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36FFF32" w14:textId="77777777" w:rsidR="006225F0" w:rsidRPr="00850F04" w:rsidRDefault="006225F0" w:rsidP="006225F0">
      <w:pPr>
        <w:spacing w:line="60" w:lineRule="exact"/>
      </w:pPr>
    </w:p>
    <w:p w14:paraId="5A9E1454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1E52CB5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7D7EBB5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4FF0CF3B" w14:textId="77777777" w:rsidR="006225F0" w:rsidRPr="00850F04" w:rsidRDefault="006225F0" w:rsidP="006225F0">
      <w:pPr>
        <w:spacing w:line="60" w:lineRule="exact"/>
      </w:pPr>
    </w:p>
    <w:p w14:paraId="644ADC1B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1CDAD80D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26EAE834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129F374D" w14:textId="77777777" w:rsidR="006225F0" w:rsidRDefault="006225F0" w:rsidP="006225F0"/>
    <w:p w14:paraId="011950E1" w14:textId="77777777" w:rsidR="006225F0" w:rsidRDefault="006225F0" w:rsidP="006225F0"/>
    <w:p w14:paraId="2DBC5B6A" w14:textId="10FFBB6A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24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2A2283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E0BB817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71EE9CD9" w14:textId="77777777" w:rsidR="006225F0" w:rsidRPr="00850F04" w:rsidRDefault="006225F0" w:rsidP="006225F0">
      <w:pPr>
        <w:spacing w:line="60" w:lineRule="exact"/>
      </w:pPr>
    </w:p>
    <w:p w14:paraId="6A04383A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48744750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EEDEB9A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2FE0B622" w14:textId="77777777" w:rsidR="006225F0" w:rsidRPr="00850F04" w:rsidRDefault="006225F0" w:rsidP="006225F0">
      <w:pPr>
        <w:spacing w:line="60" w:lineRule="exact"/>
      </w:pPr>
    </w:p>
    <w:p w14:paraId="5AB809A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03EE73DD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157E4B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DDF92EA" w14:textId="77777777" w:rsidR="006225F0" w:rsidRPr="00850F04" w:rsidRDefault="006225F0" w:rsidP="006225F0">
      <w:pPr>
        <w:spacing w:line="60" w:lineRule="exact"/>
      </w:pPr>
    </w:p>
    <w:p w14:paraId="35140C9A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65C1F98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D343182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734DC1F" w14:textId="77777777" w:rsidR="006225F0" w:rsidRPr="00850F04" w:rsidRDefault="006225F0" w:rsidP="006225F0">
      <w:pPr>
        <w:spacing w:line="60" w:lineRule="exact"/>
      </w:pPr>
    </w:p>
    <w:p w14:paraId="11ED32D5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B253267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3C3D73D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7D0B5AD4" w14:textId="77777777" w:rsidR="006225F0" w:rsidRPr="00850F04" w:rsidRDefault="006225F0" w:rsidP="006225F0">
      <w:pPr>
        <w:spacing w:line="60" w:lineRule="exact"/>
      </w:pPr>
    </w:p>
    <w:p w14:paraId="37A866CF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1DA9E9CA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527CED56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1A7AB34A" w14:textId="77777777" w:rsidR="006225F0" w:rsidRDefault="006225F0" w:rsidP="006225F0"/>
    <w:p w14:paraId="417BCAF7" w14:textId="77777777" w:rsidR="006225F0" w:rsidRDefault="006225F0" w:rsidP="006225F0"/>
    <w:p w14:paraId="45262EC9" w14:textId="60546925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25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81C9900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4DDB2AE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C265C08" w14:textId="77777777" w:rsidR="006225F0" w:rsidRPr="00850F04" w:rsidRDefault="006225F0" w:rsidP="006225F0">
      <w:pPr>
        <w:spacing w:line="60" w:lineRule="exact"/>
      </w:pPr>
    </w:p>
    <w:p w14:paraId="16A5803E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2CEA9AC7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66357C33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F408D80" w14:textId="77777777" w:rsidR="006225F0" w:rsidRPr="00850F04" w:rsidRDefault="006225F0" w:rsidP="006225F0">
      <w:pPr>
        <w:spacing w:line="60" w:lineRule="exact"/>
      </w:pPr>
    </w:p>
    <w:p w14:paraId="2A812CB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1FD35541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89DFBD8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97A528B" w14:textId="77777777" w:rsidR="006225F0" w:rsidRPr="00850F04" w:rsidRDefault="006225F0" w:rsidP="006225F0">
      <w:pPr>
        <w:spacing w:line="60" w:lineRule="exact"/>
      </w:pPr>
    </w:p>
    <w:p w14:paraId="34BD4D41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671AF44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D497746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25DA0B1" w14:textId="77777777" w:rsidR="006225F0" w:rsidRPr="00850F04" w:rsidRDefault="006225F0" w:rsidP="006225F0">
      <w:pPr>
        <w:spacing w:line="60" w:lineRule="exact"/>
      </w:pPr>
    </w:p>
    <w:p w14:paraId="4CEA69BC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D2C0FD4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7E73D6B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7E682FAC" w14:textId="77777777" w:rsidR="006225F0" w:rsidRPr="00850F04" w:rsidRDefault="006225F0" w:rsidP="006225F0">
      <w:pPr>
        <w:spacing w:line="60" w:lineRule="exact"/>
      </w:pPr>
    </w:p>
    <w:p w14:paraId="7DF9DCC1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384E5DA7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7596E14E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316BB44C" w14:textId="77777777" w:rsidR="006225F0" w:rsidRDefault="006225F0" w:rsidP="006225F0"/>
    <w:p w14:paraId="0BF09F47" w14:textId="77777777" w:rsidR="006225F0" w:rsidRDefault="006225F0" w:rsidP="006225F0"/>
    <w:p w14:paraId="291B2E34" w14:textId="77777777" w:rsidR="006225F0" w:rsidRDefault="006225F0" w:rsidP="006225F0"/>
    <w:p w14:paraId="12C83857" w14:textId="77777777" w:rsidR="006225F0" w:rsidRDefault="006225F0" w:rsidP="006225F0"/>
    <w:p w14:paraId="262624F8" w14:textId="2152979F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Deelnemer X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D464C2E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2064FCE3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CE577FF" w14:textId="77777777" w:rsidR="006225F0" w:rsidRPr="00850F04" w:rsidRDefault="006225F0" w:rsidP="006225F0">
      <w:pPr>
        <w:spacing w:line="60" w:lineRule="exact"/>
      </w:pPr>
    </w:p>
    <w:p w14:paraId="3A395212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73C727E9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440E4DB0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3A5300B8" w14:textId="77777777" w:rsidR="006225F0" w:rsidRPr="00850F04" w:rsidRDefault="006225F0" w:rsidP="006225F0">
      <w:pPr>
        <w:spacing w:line="60" w:lineRule="exact"/>
      </w:pPr>
    </w:p>
    <w:p w14:paraId="1D4F5C0D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5CEF418C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088B23F6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1B28601" w14:textId="77777777" w:rsidR="006225F0" w:rsidRPr="00850F04" w:rsidRDefault="006225F0" w:rsidP="006225F0">
      <w:pPr>
        <w:spacing w:line="60" w:lineRule="exact"/>
      </w:pPr>
    </w:p>
    <w:p w14:paraId="18CBAEA8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3FCF330C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58F811C9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0AE623D6" w14:textId="77777777" w:rsidR="006225F0" w:rsidRPr="00850F04" w:rsidRDefault="006225F0" w:rsidP="006225F0">
      <w:pPr>
        <w:spacing w:line="60" w:lineRule="exact"/>
      </w:pPr>
    </w:p>
    <w:p w14:paraId="39F97F5E" w14:textId="77777777" w:rsidR="006225F0" w:rsidRPr="00850F04" w:rsidRDefault="006225F0" w:rsidP="006225F0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:rsidRPr="00850F04" w14:paraId="68C1CC40" w14:textId="77777777" w:rsidTr="00F75299">
        <w:trPr>
          <w:trHeight w:val="340"/>
        </w:trPr>
        <w:tc>
          <w:tcPr>
            <w:tcW w:w="9776" w:type="dxa"/>
            <w:shd w:val="clear" w:color="auto" w:fill="FBFBFB"/>
            <w:vAlign w:val="center"/>
          </w:tcPr>
          <w:p w14:paraId="3397FC96" w14:textId="77777777" w:rsidR="006225F0" w:rsidRPr="00850F04" w:rsidRDefault="006225F0" w:rsidP="00F75299">
            <w:pPr>
              <w:spacing w:line="240" w:lineRule="atLeast"/>
            </w:pPr>
          </w:p>
        </w:tc>
      </w:tr>
    </w:tbl>
    <w:p w14:paraId="6DC59135" w14:textId="77777777" w:rsidR="006225F0" w:rsidRPr="00850F04" w:rsidRDefault="006225F0" w:rsidP="006225F0">
      <w:pPr>
        <w:spacing w:line="60" w:lineRule="exact"/>
      </w:pPr>
    </w:p>
    <w:p w14:paraId="4F6095EA" w14:textId="77777777" w:rsidR="006225F0" w:rsidRPr="00850F04" w:rsidRDefault="006225F0" w:rsidP="006225F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225F0" w14:paraId="64A01012" w14:textId="77777777" w:rsidTr="00F75299">
        <w:trPr>
          <w:trHeight w:val="680"/>
        </w:trPr>
        <w:tc>
          <w:tcPr>
            <w:tcW w:w="9776" w:type="dxa"/>
            <w:shd w:val="clear" w:color="auto" w:fill="auto"/>
          </w:tcPr>
          <w:p w14:paraId="47640EFE" w14:textId="77777777" w:rsidR="006225F0" w:rsidRPr="0044793D" w:rsidRDefault="006225F0" w:rsidP="00F75299">
            <w:pPr>
              <w:spacing w:line="240" w:lineRule="atLeast"/>
              <w:rPr>
                <w:b/>
                <w:bCs/>
              </w:rPr>
            </w:pPr>
          </w:p>
        </w:tc>
      </w:tr>
    </w:tbl>
    <w:p w14:paraId="6B956EA9" w14:textId="77777777" w:rsidR="006225F0" w:rsidRDefault="006225F0" w:rsidP="006225F0"/>
    <w:p w14:paraId="5EC3275A" w14:textId="77777777" w:rsidR="006225F0" w:rsidRDefault="006225F0" w:rsidP="006225F0"/>
    <w:p w14:paraId="7FC99F81" w14:textId="77777777" w:rsidR="006225F0" w:rsidRDefault="006225F0" w:rsidP="006225F0"/>
    <w:p w14:paraId="27552F14" w14:textId="77777777" w:rsidR="006225F0" w:rsidRDefault="006225F0"/>
    <w:sectPr w:rsidR="006225F0" w:rsidSect="00F113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141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7234" w14:textId="77777777" w:rsidR="00ED2C2B" w:rsidRDefault="00ED2C2B" w:rsidP="00F113E9">
      <w:r>
        <w:separator/>
      </w:r>
    </w:p>
  </w:endnote>
  <w:endnote w:type="continuationSeparator" w:id="0">
    <w:p w14:paraId="2B63B583" w14:textId="77777777" w:rsidR="00ED2C2B" w:rsidRDefault="00ED2C2B" w:rsidP="00F113E9">
      <w:r>
        <w:continuationSeparator/>
      </w:r>
    </w:p>
  </w:endnote>
  <w:endnote w:type="continuationNotice" w:id="1">
    <w:p w14:paraId="7F726C83" w14:textId="77777777" w:rsidR="00ED2C2B" w:rsidRDefault="00ED2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altName w:val="Calibri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823A" w14:textId="77777777" w:rsidR="00BA3345" w:rsidRDefault="00BA3345">
    <w:pPr>
      <w:pStyle w:val="Voettekst"/>
    </w:pPr>
  </w:p>
  <w:p w14:paraId="57E4ACC8" w14:textId="77777777" w:rsidR="00BA3345" w:rsidRDefault="00BA3345"/>
  <w:tbl>
    <w:tblPr>
      <w:tblStyle w:val="Onopgemaaktetabel2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59893AEF" w14:textId="77777777" w:rsidTr="006018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7AC559F5" w14:textId="77777777" w:rsidR="00BA3345" w:rsidRDefault="0053216E">
          <w:pPr>
            <w:pStyle w:val="Huisstijl-Rubricering"/>
          </w:pPr>
          <w: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148" w:type="dxa"/>
        </w:tcPr>
        <w:p w14:paraId="0018FC07" w14:textId="77777777" w:rsidR="00BA3345" w:rsidRDefault="0053216E">
          <w:pPr>
            <w:pStyle w:val="Huisstijl-Paginanummering"/>
          </w:pPr>
          <w:r>
            <w:rPr>
              <w:rStyle w:val="Huisstijl-GegevenCharChar"/>
              <w:rFonts w:eastAsiaTheme="majorEastAsia"/>
            </w:rPr>
            <w:t xml:space="preserve">Pagina </w:t>
          </w: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PAGE   \* MERGEFORMAT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2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van</w:t>
          </w:r>
          <w:r>
            <w:t xml:space="preserve"> </w:t>
          </w:r>
          <w:fldSimple w:instr="NUMPAGES   \* MERGEFORMAT">
            <w:r w:rsidR="00BA334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AC5E" w14:textId="77777777" w:rsidR="00BA3345" w:rsidRPr="002C240B" w:rsidRDefault="0053216E">
    <w:pPr>
      <w:pStyle w:val="Voettekst"/>
      <w:rPr>
        <w:sz w:val="2"/>
        <w:szCs w:val="2"/>
      </w:rPr>
    </w:pPr>
    <w:r w:rsidRPr="002C240B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46C8A1" wp14:editId="788B8AB9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0"/>
                            <w:gridCol w:w="331"/>
                            <w:gridCol w:w="545"/>
                            <w:gridCol w:w="1440"/>
                          </w:tblGrid>
                          <w:tr w:rsidR="00427195" w:rsidRPr="002C240B" w14:paraId="20FA83F6" w14:textId="77777777" w:rsidTr="0060183C">
                            <w:tc>
                              <w:tcPr>
                                <w:tcW w:w="360" w:type="dxa"/>
                                <w:shd w:val="clear" w:color="auto" w:fill="auto"/>
                                <w:noWrap/>
                              </w:tcPr>
                              <w:p w14:paraId="21072583" w14:textId="77777777" w:rsidR="00BA3345" w:rsidRPr="002C240B" w:rsidRDefault="00BA3345">
                                <w:bookmarkStart w:id="5" w:name="bmPag2" w:colFirst="0" w:colLast="0"/>
                                <w:bookmarkStart w:id="6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shd w:val="clear" w:color="auto" w:fill="auto"/>
                                <w:noWrap/>
                              </w:tcPr>
                              <w:p w14:paraId="2A36C6D1" w14:textId="77777777" w:rsidR="00BA3345" w:rsidRPr="002C240B" w:rsidRDefault="0053216E">
                                <w:r w:rsidRPr="002C240B">
                                  <w:rPr>
                                    <w:rStyle w:val="Kop6Char"/>
                                  </w:rPr>
                                  <w:fldChar w:fldCharType="begin"/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instrText xml:space="preserve"> PAGE   \* MERGEFORMAT </w:instrText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fldChar w:fldCharType="separate"/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t>2</w:t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shd w:val="clear" w:color="auto" w:fill="auto"/>
                                <w:noWrap/>
                              </w:tcPr>
                              <w:p w14:paraId="12760A8F" w14:textId="77777777" w:rsidR="00BA3345" w:rsidRPr="002C240B" w:rsidRDefault="0053216E">
                                <w:proofErr w:type="gramStart"/>
                                <w:r w:rsidRPr="002C240B">
                                  <w:t>van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440" w:type="dxa"/>
                                <w:shd w:val="clear" w:color="auto" w:fill="auto"/>
                                <w:noWrap/>
                              </w:tcPr>
                              <w:p w14:paraId="557FC021" w14:textId="77777777" w:rsidR="00BA3345" w:rsidRPr="002C240B" w:rsidRDefault="00BA3345">
                                <w:fldSimple w:instr="NUMPAGES   \* MERGEFORMAT">
                                  <w:r w:rsidRPr="002C240B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5"/>
                          <w:bookmarkEnd w:id="6"/>
                        </w:tbl>
                        <w:p w14:paraId="45A54344" w14:textId="77777777" w:rsidR="00BA3345" w:rsidRPr="002C240B" w:rsidRDefault="00BA334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6C8A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alt="&quot;&quot;" style="position:absolute;margin-left:464.95pt;margin-top:788pt;width:121.75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0"/>
                      <w:gridCol w:w="331"/>
                      <w:gridCol w:w="545"/>
                      <w:gridCol w:w="1440"/>
                    </w:tblGrid>
                    <w:tr w:rsidR="00427195" w:rsidRPr="002C240B" w14:paraId="20FA83F6" w14:textId="77777777" w:rsidTr="0060183C">
                      <w:tc>
                        <w:tcPr>
                          <w:tcW w:w="360" w:type="dxa"/>
                          <w:shd w:val="clear" w:color="auto" w:fill="auto"/>
                          <w:noWrap/>
                        </w:tcPr>
                        <w:p w14:paraId="21072583" w14:textId="77777777" w:rsidR="00BA3345" w:rsidRPr="002C240B" w:rsidRDefault="00BA3345">
                          <w:bookmarkStart w:id="7" w:name="bmPag2" w:colFirst="0" w:colLast="0"/>
                          <w:bookmarkStart w:id="8" w:name="bmPagVan2" w:colFirst="2" w:colLast="2"/>
                        </w:p>
                      </w:tc>
                      <w:tc>
                        <w:tcPr>
                          <w:tcW w:w="113" w:type="dxa"/>
                          <w:shd w:val="clear" w:color="auto" w:fill="auto"/>
                          <w:noWrap/>
                        </w:tcPr>
                        <w:p w14:paraId="2A36C6D1" w14:textId="77777777" w:rsidR="00BA3345" w:rsidRPr="002C240B" w:rsidRDefault="0053216E">
                          <w:r w:rsidRPr="002C240B">
                            <w:rPr>
                              <w:rStyle w:val="Kop6Char"/>
                            </w:rPr>
                            <w:fldChar w:fldCharType="begin"/>
                          </w:r>
                          <w:r w:rsidRPr="002C240B">
                            <w:rPr>
                              <w:rStyle w:val="Kop6Char"/>
                            </w:rPr>
                            <w:instrText xml:space="preserve"> PAGE   \* MERGEFORMAT </w:instrText>
                          </w:r>
                          <w:r w:rsidRPr="002C240B">
                            <w:rPr>
                              <w:rStyle w:val="Kop6Char"/>
                            </w:rPr>
                            <w:fldChar w:fldCharType="separate"/>
                          </w:r>
                          <w:r w:rsidRPr="002C240B">
                            <w:rPr>
                              <w:rStyle w:val="Kop6Char"/>
                            </w:rPr>
                            <w:t>2</w:t>
                          </w:r>
                          <w:r w:rsidRPr="002C240B">
                            <w:rPr>
                              <w:rStyle w:val="Kop6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shd w:val="clear" w:color="auto" w:fill="auto"/>
                          <w:noWrap/>
                        </w:tcPr>
                        <w:p w14:paraId="12760A8F" w14:textId="77777777" w:rsidR="00BA3345" w:rsidRPr="002C240B" w:rsidRDefault="0053216E">
                          <w:proofErr w:type="gramStart"/>
                          <w:r w:rsidRPr="002C240B">
                            <w:t>van</w:t>
                          </w:r>
                          <w:proofErr w:type="gramEnd"/>
                        </w:p>
                      </w:tc>
                      <w:tc>
                        <w:tcPr>
                          <w:tcW w:w="1440" w:type="dxa"/>
                          <w:shd w:val="clear" w:color="auto" w:fill="auto"/>
                          <w:noWrap/>
                        </w:tcPr>
                        <w:p w14:paraId="557FC021" w14:textId="77777777" w:rsidR="00BA3345" w:rsidRPr="002C240B" w:rsidRDefault="00BA3345">
                          <w:fldSimple w:instr="NUMPAGES   \* MERGEFORMAT">
                            <w:r w:rsidRPr="002C240B">
                              <w:t>1</w:t>
                            </w:r>
                          </w:fldSimple>
                        </w:p>
                      </w:tc>
                    </w:tr>
                    <w:bookmarkEnd w:id="7"/>
                    <w:bookmarkEnd w:id="8"/>
                  </w:tbl>
                  <w:p w14:paraId="45A54344" w14:textId="77777777" w:rsidR="00BA3345" w:rsidRPr="002C240B" w:rsidRDefault="00BA3345"/>
                </w:txbxContent>
              </v:textbox>
              <w10:wrap anchorx="page" anchory="page"/>
            </v:shape>
          </w:pict>
        </mc:Fallback>
      </mc:AlternateContent>
    </w:r>
    <w:proofErr w:type="gramStart"/>
    <w:r>
      <w:rPr>
        <w:sz w:val="2"/>
        <w:szCs w:val="2"/>
      </w:rPr>
      <w:t>v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CF63" w14:textId="77777777" w:rsidR="00BA3345" w:rsidRDefault="0053216E">
    <w:pPr>
      <w:pStyle w:val="Voettekst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1373D" wp14:editId="538109EF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331"/>
                            <w:gridCol w:w="545"/>
                            <w:gridCol w:w="1355"/>
                          </w:tblGrid>
                          <w:tr w:rsidR="00427195" w:rsidRPr="002C240B" w14:paraId="77827512" w14:textId="77777777" w:rsidTr="0060183C">
                            <w:tc>
                              <w:tcPr>
                                <w:tcW w:w="368" w:type="dxa"/>
                                <w:shd w:val="clear" w:color="auto" w:fill="auto"/>
                                <w:noWrap/>
                              </w:tcPr>
                              <w:p w14:paraId="0DBEB174" w14:textId="77777777" w:rsidR="00BA3345" w:rsidRPr="002C240B" w:rsidRDefault="00BA3345">
                                <w:bookmarkStart w:id="9" w:name="bmPag" w:colFirst="0" w:colLast="0"/>
                                <w:bookmarkStart w:id="10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shd w:val="clear" w:color="auto" w:fill="auto"/>
                                <w:noWrap/>
                              </w:tcPr>
                              <w:p w14:paraId="67AA6D1B" w14:textId="77777777" w:rsidR="00BA3345" w:rsidRPr="002C240B" w:rsidRDefault="0053216E">
                                <w:r w:rsidRPr="002C240B">
                                  <w:rPr>
                                    <w:rStyle w:val="Kop6Char"/>
                                  </w:rPr>
                                  <w:fldChar w:fldCharType="begin"/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instrText xml:space="preserve"> PAGE   \* MERGEFORMAT </w:instrText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fldChar w:fldCharType="separate"/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t>1</w:t>
                                </w:r>
                                <w:r w:rsidRPr="002C240B">
                                  <w:rPr>
                                    <w:rStyle w:val="Kop6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shd w:val="clear" w:color="auto" w:fill="auto"/>
                                <w:noWrap/>
                              </w:tcPr>
                              <w:p w14:paraId="102886F8" w14:textId="77777777" w:rsidR="00BA3345" w:rsidRPr="002C240B" w:rsidRDefault="0053216E">
                                <w:proofErr w:type="gramStart"/>
                                <w:r w:rsidRPr="002C240B">
                                  <w:t>van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355" w:type="dxa"/>
                                <w:shd w:val="clear" w:color="auto" w:fill="auto"/>
                                <w:noWrap/>
                              </w:tcPr>
                              <w:p w14:paraId="7DCE899E" w14:textId="77777777" w:rsidR="00BA3345" w:rsidRPr="002C240B" w:rsidRDefault="00BA3345">
                                <w:r>
                                  <w:fldChar w:fldCharType="begin"/>
                                </w:r>
                                <w:r>
                                  <w:instrText>NUMPAGES</w:instrText>
                                </w:r>
                                <w:r>
                                  <w:fldChar w:fldCharType="separate"/>
                                </w:r>
                                <w:r w:rsidRPr="002C240B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9"/>
                          <w:bookmarkEnd w:id="10"/>
                        </w:tbl>
                        <w:p w14:paraId="62D22B59" w14:textId="77777777" w:rsidR="00BA3345" w:rsidRPr="002C240B" w:rsidRDefault="00BA3345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1373D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alt="&quot;&quot;" style="position:absolute;margin-left:462.1pt;margin-top:788.15pt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331"/>
                      <w:gridCol w:w="545"/>
                      <w:gridCol w:w="1355"/>
                    </w:tblGrid>
                    <w:tr w:rsidR="00427195" w:rsidRPr="002C240B" w14:paraId="77827512" w14:textId="77777777" w:rsidTr="0060183C">
                      <w:tc>
                        <w:tcPr>
                          <w:tcW w:w="368" w:type="dxa"/>
                          <w:shd w:val="clear" w:color="auto" w:fill="auto"/>
                          <w:noWrap/>
                        </w:tcPr>
                        <w:p w14:paraId="0DBEB174" w14:textId="77777777" w:rsidR="00BA3345" w:rsidRPr="002C240B" w:rsidRDefault="00BA3345">
                          <w:bookmarkStart w:id="11" w:name="bmPag" w:colFirst="0" w:colLast="0"/>
                          <w:bookmarkStart w:id="12" w:name="bmPagVan" w:colFirst="2" w:colLast="2"/>
                        </w:p>
                      </w:tc>
                      <w:tc>
                        <w:tcPr>
                          <w:tcW w:w="140" w:type="dxa"/>
                          <w:shd w:val="clear" w:color="auto" w:fill="auto"/>
                          <w:noWrap/>
                        </w:tcPr>
                        <w:p w14:paraId="67AA6D1B" w14:textId="77777777" w:rsidR="00BA3345" w:rsidRPr="002C240B" w:rsidRDefault="0053216E">
                          <w:r w:rsidRPr="002C240B">
                            <w:rPr>
                              <w:rStyle w:val="Kop6Char"/>
                            </w:rPr>
                            <w:fldChar w:fldCharType="begin"/>
                          </w:r>
                          <w:r w:rsidRPr="002C240B">
                            <w:rPr>
                              <w:rStyle w:val="Kop6Char"/>
                            </w:rPr>
                            <w:instrText xml:space="preserve"> PAGE   \* MERGEFORMAT </w:instrText>
                          </w:r>
                          <w:r w:rsidRPr="002C240B">
                            <w:rPr>
                              <w:rStyle w:val="Kop6Char"/>
                            </w:rPr>
                            <w:fldChar w:fldCharType="separate"/>
                          </w:r>
                          <w:r w:rsidRPr="002C240B">
                            <w:rPr>
                              <w:rStyle w:val="Kop6Char"/>
                            </w:rPr>
                            <w:t>1</w:t>
                          </w:r>
                          <w:r w:rsidRPr="002C240B">
                            <w:rPr>
                              <w:rStyle w:val="Kop6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shd w:val="clear" w:color="auto" w:fill="auto"/>
                          <w:noWrap/>
                        </w:tcPr>
                        <w:p w14:paraId="102886F8" w14:textId="77777777" w:rsidR="00BA3345" w:rsidRPr="002C240B" w:rsidRDefault="0053216E">
                          <w:proofErr w:type="gramStart"/>
                          <w:r w:rsidRPr="002C240B">
                            <w:t>van</w:t>
                          </w:r>
                          <w:proofErr w:type="gramEnd"/>
                        </w:p>
                      </w:tc>
                      <w:tc>
                        <w:tcPr>
                          <w:tcW w:w="1355" w:type="dxa"/>
                          <w:shd w:val="clear" w:color="auto" w:fill="auto"/>
                          <w:noWrap/>
                        </w:tcPr>
                        <w:p w14:paraId="7DCE899E" w14:textId="77777777" w:rsidR="00BA3345" w:rsidRPr="002C240B" w:rsidRDefault="00BA3345"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Pr="002C240B"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11"/>
                    <w:bookmarkEnd w:id="12"/>
                  </w:tbl>
                  <w:p w14:paraId="62D22B59" w14:textId="77777777" w:rsidR="00BA3345" w:rsidRPr="002C240B" w:rsidRDefault="00BA334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3578" w14:textId="77777777" w:rsidR="00ED2C2B" w:rsidRDefault="00ED2C2B" w:rsidP="00F113E9">
      <w:r>
        <w:separator/>
      </w:r>
    </w:p>
  </w:footnote>
  <w:footnote w:type="continuationSeparator" w:id="0">
    <w:p w14:paraId="3643B55C" w14:textId="77777777" w:rsidR="00ED2C2B" w:rsidRDefault="00ED2C2B" w:rsidP="00F113E9">
      <w:r>
        <w:continuationSeparator/>
      </w:r>
    </w:p>
  </w:footnote>
  <w:footnote w:type="continuationNotice" w:id="1">
    <w:p w14:paraId="097E3E80" w14:textId="77777777" w:rsidR="00ED2C2B" w:rsidRDefault="00ED2C2B"/>
  </w:footnote>
  <w:footnote w:id="2">
    <w:p w14:paraId="14262408" w14:textId="01D33C69" w:rsidR="00DF3942" w:rsidRDefault="00DF3942" w:rsidP="00DF3942">
      <w:pPr>
        <w:pStyle w:val="Voetnoottekst"/>
        <w:tabs>
          <w:tab w:val="left" w:pos="2694"/>
        </w:tabs>
      </w:pPr>
      <w:r>
        <w:rPr>
          <w:rStyle w:val="Voetnootmarkering"/>
        </w:rPr>
        <w:footnoteRef/>
      </w:r>
      <w:r>
        <w:t xml:space="preserve"> Voor zover van toepassing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FF2C" w14:textId="77777777" w:rsidR="00BA3345" w:rsidRDefault="00BA3345">
    <w:pPr>
      <w:pStyle w:val="Koptekst"/>
    </w:pPr>
  </w:p>
  <w:p w14:paraId="0732017F" w14:textId="77777777" w:rsidR="00BA3345" w:rsidRDefault="00BA33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F5BF" w14:textId="77777777" w:rsidR="00BA3345" w:rsidRPr="002C240B" w:rsidRDefault="00BA3345">
    <w:pPr>
      <w:spacing w:line="200" w:lineRule="exact"/>
    </w:pPr>
  </w:p>
  <w:p w14:paraId="556CA768" w14:textId="77777777" w:rsidR="00BA3345" w:rsidRPr="002C240B" w:rsidRDefault="00BA334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E540" w14:textId="30A6ED8F" w:rsidR="00BA3345" w:rsidRDefault="00BA3345">
    <w:pPr>
      <w:pStyle w:val="Koptekst"/>
    </w:pPr>
  </w:p>
  <w:p w14:paraId="6497AC0D" w14:textId="77777777" w:rsidR="00BA3345" w:rsidRDefault="00BA33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06E0C"/>
    <w:multiLevelType w:val="hybridMultilevel"/>
    <w:tmpl w:val="7F987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37A7A"/>
    <w:multiLevelType w:val="multilevel"/>
    <w:tmpl w:val="CAFE257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7F1852"/>
    <w:multiLevelType w:val="multilevel"/>
    <w:tmpl w:val="3DFE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9840">
    <w:abstractNumId w:val="4"/>
  </w:num>
  <w:num w:numId="2" w16cid:durableId="1172599725">
    <w:abstractNumId w:val="3"/>
  </w:num>
  <w:num w:numId="3" w16cid:durableId="349574251">
    <w:abstractNumId w:val="1"/>
  </w:num>
  <w:num w:numId="4" w16cid:durableId="185145339">
    <w:abstractNumId w:val="0"/>
  </w:num>
  <w:num w:numId="5" w16cid:durableId="7194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E3"/>
    <w:rsid w:val="00067463"/>
    <w:rsid w:val="001608AC"/>
    <w:rsid w:val="00167778"/>
    <w:rsid w:val="00167CD0"/>
    <w:rsid w:val="00175F63"/>
    <w:rsid w:val="00183043"/>
    <w:rsid w:val="001C5042"/>
    <w:rsid w:val="002119C5"/>
    <w:rsid w:val="00214A02"/>
    <w:rsid w:val="0023235F"/>
    <w:rsid w:val="00250EE4"/>
    <w:rsid w:val="00297CD5"/>
    <w:rsid w:val="002B6F96"/>
    <w:rsid w:val="002E2D2B"/>
    <w:rsid w:val="0034643A"/>
    <w:rsid w:val="00355014"/>
    <w:rsid w:val="00366BD9"/>
    <w:rsid w:val="00373381"/>
    <w:rsid w:val="0039380B"/>
    <w:rsid w:val="004446BC"/>
    <w:rsid w:val="004560EE"/>
    <w:rsid w:val="004F6088"/>
    <w:rsid w:val="00517714"/>
    <w:rsid w:val="0053216E"/>
    <w:rsid w:val="00576099"/>
    <w:rsid w:val="00587EFE"/>
    <w:rsid w:val="005905B5"/>
    <w:rsid w:val="005B0439"/>
    <w:rsid w:val="005CF617"/>
    <w:rsid w:val="005E0D6A"/>
    <w:rsid w:val="00601400"/>
    <w:rsid w:val="006225F0"/>
    <w:rsid w:val="006230EE"/>
    <w:rsid w:val="006A3808"/>
    <w:rsid w:val="006E08E3"/>
    <w:rsid w:val="007628FE"/>
    <w:rsid w:val="007933FF"/>
    <w:rsid w:val="007C2996"/>
    <w:rsid w:val="007EB156"/>
    <w:rsid w:val="0081398C"/>
    <w:rsid w:val="0086269A"/>
    <w:rsid w:val="00862F6B"/>
    <w:rsid w:val="00863998"/>
    <w:rsid w:val="00892DB8"/>
    <w:rsid w:val="00893C4D"/>
    <w:rsid w:val="008D7FD4"/>
    <w:rsid w:val="008F23BC"/>
    <w:rsid w:val="00911C44"/>
    <w:rsid w:val="00920AA8"/>
    <w:rsid w:val="009F7900"/>
    <w:rsid w:val="00AB20E7"/>
    <w:rsid w:val="00AB35D8"/>
    <w:rsid w:val="00B37FE5"/>
    <w:rsid w:val="00B4296A"/>
    <w:rsid w:val="00B8373A"/>
    <w:rsid w:val="00BA3345"/>
    <w:rsid w:val="00BD1BEE"/>
    <w:rsid w:val="00C44F10"/>
    <w:rsid w:val="00C528A5"/>
    <w:rsid w:val="00C580B6"/>
    <w:rsid w:val="00C800B8"/>
    <w:rsid w:val="00C90B54"/>
    <w:rsid w:val="00CB3799"/>
    <w:rsid w:val="00D57CDA"/>
    <w:rsid w:val="00D70C8F"/>
    <w:rsid w:val="00DA1886"/>
    <w:rsid w:val="00DE2A29"/>
    <w:rsid w:val="00DF3942"/>
    <w:rsid w:val="00E271AE"/>
    <w:rsid w:val="00E27F36"/>
    <w:rsid w:val="00E41675"/>
    <w:rsid w:val="00E809DA"/>
    <w:rsid w:val="00E83056"/>
    <w:rsid w:val="00EB3AC2"/>
    <w:rsid w:val="00ED2C2B"/>
    <w:rsid w:val="00EF71C9"/>
    <w:rsid w:val="00F113E9"/>
    <w:rsid w:val="00F6083F"/>
    <w:rsid w:val="00F928C9"/>
    <w:rsid w:val="00FB4034"/>
    <w:rsid w:val="010E3548"/>
    <w:rsid w:val="025F3280"/>
    <w:rsid w:val="034685B5"/>
    <w:rsid w:val="03CE7B83"/>
    <w:rsid w:val="05EFDC3D"/>
    <w:rsid w:val="060EE1D6"/>
    <w:rsid w:val="063F6E54"/>
    <w:rsid w:val="06C256B3"/>
    <w:rsid w:val="07C1E0B7"/>
    <w:rsid w:val="07E176CA"/>
    <w:rsid w:val="099639B5"/>
    <w:rsid w:val="0A3C766E"/>
    <w:rsid w:val="0B22DC75"/>
    <w:rsid w:val="0C0AADCB"/>
    <w:rsid w:val="0C85F1A4"/>
    <w:rsid w:val="0CA932B2"/>
    <w:rsid w:val="0CC28AF9"/>
    <w:rsid w:val="0D306983"/>
    <w:rsid w:val="0FF21C66"/>
    <w:rsid w:val="10594578"/>
    <w:rsid w:val="105DE6C7"/>
    <w:rsid w:val="10A9874D"/>
    <w:rsid w:val="10C09ABB"/>
    <w:rsid w:val="10D32ACF"/>
    <w:rsid w:val="13C2CDBC"/>
    <w:rsid w:val="1413C47D"/>
    <w:rsid w:val="156FC9BB"/>
    <w:rsid w:val="15B16AF8"/>
    <w:rsid w:val="1907E6AC"/>
    <w:rsid w:val="1939E94A"/>
    <w:rsid w:val="197E88A8"/>
    <w:rsid w:val="19C5A9E2"/>
    <w:rsid w:val="1A2AA376"/>
    <w:rsid w:val="1B771307"/>
    <w:rsid w:val="1BFA5799"/>
    <w:rsid w:val="1E27DA35"/>
    <w:rsid w:val="1E290F6D"/>
    <w:rsid w:val="20563BB2"/>
    <w:rsid w:val="21F1A9F1"/>
    <w:rsid w:val="22606B6B"/>
    <w:rsid w:val="22704791"/>
    <w:rsid w:val="23F9A593"/>
    <w:rsid w:val="2531BA85"/>
    <w:rsid w:val="26703E0F"/>
    <w:rsid w:val="27F32F13"/>
    <w:rsid w:val="284AEEBB"/>
    <w:rsid w:val="286CC28C"/>
    <w:rsid w:val="28F61744"/>
    <w:rsid w:val="29EB4EB7"/>
    <w:rsid w:val="2ACF27DF"/>
    <w:rsid w:val="2BCC3F1C"/>
    <w:rsid w:val="2BEE7A62"/>
    <w:rsid w:val="2C39816E"/>
    <w:rsid w:val="2C8378D8"/>
    <w:rsid w:val="2D3223EC"/>
    <w:rsid w:val="2E115CD4"/>
    <w:rsid w:val="2F223E3E"/>
    <w:rsid w:val="2F80EFC5"/>
    <w:rsid w:val="30175B38"/>
    <w:rsid w:val="3138F872"/>
    <w:rsid w:val="314E1E04"/>
    <w:rsid w:val="32F97DBB"/>
    <w:rsid w:val="336737E6"/>
    <w:rsid w:val="337D98E1"/>
    <w:rsid w:val="347586E0"/>
    <w:rsid w:val="34DBE7EC"/>
    <w:rsid w:val="34E06CAD"/>
    <w:rsid w:val="35846174"/>
    <w:rsid w:val="36F7D1B5"/>
    <w:rsid w:val="37040ACF"/>
    <w:rsid w:val="3709CD09"/>
    <w:rsid w:val="379E52A6"/>
    <w:rsid w:val="3821E77C"/>
    <w:rsid w:val="38666C6F"/>
    <w:rsid w:val="3952E237"/>
    <w:rsid w:val="3A686DDE"/>
    <w:rsid w:val="3B5A4A3B"/>
    <w:rsid w:val="3B5C9DA6"/>
    <w:rsid w:val="3C1FCF55"/>
    <w:rsid w:val="3E3FCCB6"/>
    <w:rsid w:val="3E68A34C"/>
    <w:rsid w:val="408FB53F"/>
    <w:rsid w:val="44AF470A"/>
    <w:rsid w:val="468327DA"/>
    <w:rsid w:val="468AC637"/>
    <w:rsid w:val="469C6257"/>
    <w:rsid w:val="47166B91"/>
    <w:rsid w:val="48A1B916"/>
    <w:rsid w:val="48E0B641"/>
    <w:rsid w:val="4A8FF524"/>
    <w:rsid w:val="4A9FEB87"/>
    <w:rsid w:val="4BE5406B"/>
    <w:rsid w:val="4C970DC9"/>
    <w:rsid w:val="4C9980BA"/>
    <w:rsid w:val="4E0CCE0D"/>
    <w:rsid w:val="4E7EEF36"/>
    <w:rsid w:val="4EFA6CCD"/>
    <w:rsid w:val="4F44F5E7"/>
    <w:rsid w:val="4F6A47AD"/>
    <w:rsid w:val="51B9E38A"/>
    <w:rsid w:val="52178C0B"/>
    <w:rsid w:val="52824849"/>
    <w:rsid w:val="52BF25FF"/>
    <w:rsid w:val="551CD11C"/>
    <w:rsid w:val="56054868"/>
    <w:rsid w:val="56204A1F"/>
    <w:rsid w:val="577C1E6A"/>
    <w:rsid w:val="59EB298D"/>
    <w:rsid w:val="5AF74802"/>
    <w:rsid w:val="5D7CBC7C"/>
    <w:rsid w:val="5E4BFE83"/>
    <w:rsid w:val="5E742170"/>
    <w:rsid w:val="604D3A04"/>
    <w:rsid w:val="6058B339"/>
    <w:rsid w:val="65345DAE"/>
    <w:rsid w:val="65AFF565"/>
    <w:rsid w:val="672065B9"/>
    <w:rsid w:val="69DE455C"/>
    <w:rsid w:val="6AD8402A"/>
    <w:rsid w:val="6AD93D15"/>
    <w:rsid w:val="6B5A606A"/>
    <w:rsid w:val="6D43085A"/>
    <w:rsid w:val="6D5D8644"/>
    <w:rsid w:val="6DB28A6A"/>
    <w:rsid w:val="6DFB0C22"/>
    <w:rsid w:val="6E1B6182"/>
    <w:rsid w:val="6EA22193"/>
    <w:rsid w:val="6EFF341D"/>
    <w:rsid w:val="6F847411"/>
    <w:rsid w:val="7038F259"/>
    <w:rsid w:val="70689A41"/>
    <w:rsid w:val="70AD902A"/>
    <w:rsid w:val="713BC4A4"/>
    <w:rsid w:val="741B0474"/>
    <w:rsid w:val="7763BE68"/>
    <w:rsid w:val="77E74F75"/>
    <w:rsid w:val="78148F39"/>
    <w:rsid w:val="7AEC295C"/>
    <w:rsid w:val="7B024F96"/>
    <w:rsid w:val="7C32452B"/>
    <w:rsid w:val="7CC2A85B"/>
    <w:rsid w:val="7D6A0220"/>
    <w:rsid w:val="7DFC1A47"/>
    <w:rsid w:val="7FB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A9FE"/>
  <w15:chartTrackingRefBased/>
  <w15:docId w15:val="{4A503C23-FEB4-4D41-B063-E90C3DD1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13E9"/>
    <w:pPr>
      <w:spacing w:after="0" w:line="240" w:lineRule="auto"/>
    </w:pPr>
    <w:rPr>
      <w:rFonts w:ascii="Verdana" w:hAnsi="Verdana"/>
      <w:kern w:val="0"/>
      <w:sz w:val="18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E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0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0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0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0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E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08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08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08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08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08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0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qFormat/>
    <w:rsid w:val="006E0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6E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08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08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08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08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08E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113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113E9"/>
    <w:rPr>
      <w:rFonts w:ascii="Verdana" w:hAnsi="Verdana"/>
      <w:kern w:val="0"/>
      <w:sz w:val="18"/>
      <w:szCs w:val="22"/>
      <w14:ligatures w14:val="none"/>
    </w:rPr>
  </w:style>
  <w:style w:type="paragraph" w:styleId="Voettekst">
    <w:name w:val="footer"/>
    <w:basedOn w:val="Standaard"/>
    <w:link w:val="VoettekstChar"/>
    <w:rsid w:val="00F113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113E9"/>
    <w:rPr>
      <w:rFonts w:ascii="Verdana" w:hAnsi="Verdana"/>
      <w:kern w:val="0"/>
      <w:sz w:val="18"/>
      <w:szCs w:val="22"/>
      <w14:ligatures w14:val="none"/>
    </w:rPr>
  </w:style>
  <w:style w:type="character" w:customStyle="1" w:styleId="Huisstijl-GegevenCharChar">
    <w:name w:val="Huisstijl-Gegeven Char Char"/>
    <w:basedOn w:val="Standaardalinea-lettertype"/>
    <w:rsid w:val="00F113E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F113E9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Paginanummering">
    <w:name w:val="Huisstijl-Paginanummering"/>
    <w:basedOn w:val="Standaard"/>
    <w:rsid w:val="00F113E9"/>
    <w:pPr>
      <w:spacing w:line="180" w:lineRule="exact"/>
    </w:pPr>
    <w:rPr>
      <w:noProof/>
      <w:sz w:val="13"/>
    </w:rPr>
  </w:style>
  <w:style w:type="table" w:styleId="Tabelraster">
    <w:name w:val="Table Grid"/>
    <w:basedOn w:val="Standaardtabel"/>
    <w:rsid w:val="00F113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F113E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Default">
    <w:name w:val="Default"/>
    <w:rsid w:val="00F113E9"/>
    <w:pPr>
      <w:autoSpaceDE w:val="0"/>
      <w:autoSpaceDN w:val="0"/>
      <w:adjustRightInd w:val="0"/>
      <w:spacing w:after="0" w:line="240" w:lineRule="auto"/>
    </w:pPr>
    <w:rPr>
      <w:rFonts w:ascii="OKDAG O+ Univers" w:hAnsi="OKDAG O+ Univers" w:cs="OKDAG O+ Univers"/>
      <w:color w:val="000000"/>
      <w:kern w:val="0"/>
      <w14:ligatures w14:val="none"/>
    </w:rPr>
  </w:style>
  <w:style w:type="table" w:styleId="Onopgemaaktetabel2">
    <w:name w:val="Plain Table 2"/>
    <w:basedOn w:val="Standaardtabel"/>
    <w:uiPriority w:val="42"/>
    <w:rsid w:val="00F113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6014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40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01400"/>
    <w:rPr>
      <w:rFonts w:ascii="Verdana" w:hAnsi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4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1400"/>
    <w:rPr>
      <w:rFonts w:ascii="Verdana" w:hAnsi="Verdana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7C2996"/>
    <w:pPr>
      <w:spacing w:after="0" w:line="240" w:lineRule="auto"/>
    </w:pPr>
    <w:rPr>
      <w:rFonts w:ascii="Verdana" w:hAnsi="Verdana"/>
      <w:kern w:val="0"/>
      <w:sz w:val="18"/>
      <w:szCs w:val="22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394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3942"/>
    <w:rPr>
      <w:rFonts w:ascii="Verdana" w:hAnsi="Verdana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394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B20E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13e17f-1b40-4ec3-820e-a230d15557e4">UTSP-1535193753-28</_dlc_DocId>
    <_dlc_DocIdUrl xmlns="4d13e17f-1b40-4ec3-820e-a230d15557e4">
      <Url>https://provincieutrecht.sharepoint.com/sites/smnwk-Landbouwintransitie-Landbouwtafels/_layouts/15/DocIdRedir.aspx?ID=UTSP-1535193753-28</Url>
      <Description>UTSP-1535193753-28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AEC85595DA429F9800CA6D4A5B83" ma:contentTypeVersion="5" ma:contentTypeDescription="Een nieuw document maken." ma:contentTypeScope="" ma:versionID="462cb0f97afaaa3486ef240841ae9e10">
  <xsd:schema xmlns:xsd="http://www.w3.org/2001/XMLSchema" xmlns:xs="http://www.w3.org/2001/XMLSchema" xmlns:p="http://schemas.microsoft.com/office/2006/metadata/properties" xmlns:ns2="4d13e17f-1b40-4ec3-820e-a230d15557e4" xmlns:ns3="5c017d82-1d2e-41de-a7fc-5ccb770ecf0c" targetNamespace="http://schemas.microsoft.com/office/2006/metadata/properties" ma:root="true" ma:fieldsID="aa40ecdf24e81027dc2310a52df27f32" ns2:_="" ns3:_="">
    <xsd:import namespace="4d13e17f-1b40-4ec3-820e-a230d15557e4"/>
    <xsd:import namespace="5c017d82-1d2e-41de-a7fc-5ccb770ec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e17f-1b40-4ec3-820e-a230d15557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7d82-1d2e-41de-a7fc-5ccb770ec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F8B3-1CCD-404F-B6BC-A8FDBD3DDC1F}">
  <ds:schemaRefs>
    <ds:schemaRef ds:uri="http://schemas.microsoft.com/office/2006/metadata/properties"/>
    <ds:schemaRef ds:uri="http://schemas.microsoft.com/office/infopath/2007/PartnerControls"/>
    <ds:schemaRef ds:uri="4d13e17f-1b40-4ec3-820e-a230d15557e4"/>
  </ds:schemaRefs>
</ds:datastoreItem>
</file>

<file path=customXml/itemProps2.xml><?xml version="1.0" encoding="utf-8"?>
<ds:datastoreItem xmlns:ds="http://schemas.openxmlformats.org/officeDocument/2006/customXml" ds:itemID="{17B690F3-68B1-4404-8834-3F7D45649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42C6F-97E6-4F5E-AC58-00021DCC28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173037-9D21-4D72-998B-5473B9A5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e17f-1b40-4ec3-820e-a230d15557e4"/>
    <ds:schemaRef ds:uri="5c017d82-1d2e-41de-a7fc-5ccb770ec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5976A5-C08A-4772-B948-3856988DBC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855</Words>
  <Characters>4707</Characters>
  <Application>Microsoft Office Word</Application>
  <DocSecurity>0</DocSecurity>
  <Lines>39</Lines>
  <Paragraphs>11</Paragraphs>
  <ScaleCrop>false</ScaleCrop>
  <Company>Provincie Utrecht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Medema, Kim</dc:creator>
  <cp:keywords/>
  <dc:description/>
  <cp:lastModifiedBy>Medema, Kim</cp:lastModifiedBy>
  <cp:revision>2</cp:revision>
  <dcterms:created xsi:type="dcterms:W3CDTF">2025-06-18T08:48:00Z</dcterms:created>
  <dcterms:modified xsi:type="dcterms:W3CDTF">2025-06-18T08:48:00Z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0x010100B21CAEC85595DA429F9800CA6D4A5B83</vt:lpwstr>
  </property>
  <property fmtid="{D5CDD505-2E9C-101B-9397-08002B2CF9AE}" pid="3" name="_dlc_DocIdItemGuid">
    <vt:lpwstr>0b6cda48-6d0c-4544-923f-da5203db29ac</vt:lpwstr>
  </property>
</Properties>
</file>